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CB6" w:rsidRPr="00DF76C5" w:rsidRDefault="006F69FB" w:rsidP="00212CB6">
      <w:pPr>
        <w:spacing w:line="264" w:lineRule="auto"/>
        <w:rPr>
          <w:rFonts w:eastAsia="Times New Roman" w:cs="Times New Roman"/>
          <w:b/>
          <w:spacing w:val="6"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 w:cs="Times New Roman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75pt;margin-top:0;width:1in;height:76.5pt;z-index:251661312;mso-position-horizontal:absolute;mso-position-horizontal-relative:text;mso-position-vertical-relative:text">
            <v:imagedata r:id="rId7" o:title=""/>
            <w10:wrap type="square" side="left"/>
          </v:shape>
          <o:OLEObject Type="Embed" ProgID="PBrush" ShapeID="_x0000_s1026" DrawAspect="Content" ObjectID="_1784359181" r:id="rId8"/>
        </w:object>
      </w:r>
      <w:r w:rsidR="00212CB6">
        <w:rPr>
          <w:rFonts w:eastAsia="Times New Roman" w:cs="Times New Roman"/>
          <w:b/>
          <w:spacing w:val="6"/>
          <w:sz w:val="24"/>
          <w:szCs w:val="24"/>
          <w:lang w:eastAsia="ru-RU"/>
        </w:rPr>
        <w:br w:type="textWrapping" w:clear="all"/>
      </w:r>
    </w:p>
    <w:p w:rsidR="00212CB6" w:rsidRPr="00DF76C5" w:rsidRDefault="00212CB6" w:rsidP="00212CB6">
      <w:pPr>
        <w:spacing w:line="264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DF76C5">
        <w:rPr>
          <w:rFonts w:eastAsia="Times New Roman" w:cs="Times New Roman"/>
          <w:b/>
          <w:sz w:val="30"/>
          <w:szCs w:val="30"/>
          <w:lang w:eastAsia="ru-RU"/>
        </w:rPr>
        <w:t>АДМИНИСТРАЦИЯ</w:t>
      </w:r>
    </w:p>
    <w:p w:rsidR="00212CB6" w:rsidRPr="00DF76C5" w:rsidRDefault="00212CB6" w:rsidP="00212CB6">
      <w:pPr>
        <w:spacing w:line="264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DF76C5">
        <w:rPr>
          <w:rFonts w:eastAsia="Times New Roman" w:cs="Times New Roman"/>
          <w:b/>
          <w:sz w:val="30"/>
          <w:szCs w:val="30"/>
          <w:lang w:eastAsia="ru-RU"/>
        </w:rPr>
        <w:t>ГЛАВЫ  И  ПРАВИТЕЛЬСТВА</w:t>
      </w:r>
    </w:p>
    <w:p w:rsidR="00212CB6" w:rsidRPr="00DF76C5" w:rsidRDefault="00212CB6" w:rsidP="00212CB6">
      <w:pPr>
        <w:spacing w:line="264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DF76C5">
        <w:rPr>
          <w:rFonts w:eastAsia="Times New Roman" w:cs="Times New Roman"/>
          <w:b/>
          <w:sz w:val="30"/>
          <w:szCs w:val="30"/>
          <w:lang w:eastAsia="ru-RU"/>
        </w:rPr>
        <w:t>РЕСПУБЛИКИ  ДАГЕСТАН</w:t>
      </w:r>
    </w:p>
    <w:p w:rsidR="00212CB6" w:rsidRPr="00DF76C5" w:rsidRDefault="00212CB6" w:rsidP="00212CB6">
      <w:pPr>
        <w:tabs>
          <w:tab w:val="left" w:pos="10206"/>
        </w:tabs>
        <w:jc w:val="center"/>
        <w:rPr>
          <w:rFonts w:eastAsia="Times New Roman" w:cs="Times New Roman"/>
          <w:spacing w:val="10"/>
          <w:sz w:val="10"/>
          <w:szCs w:val="10"/>
          <w:lang w:eastAsia="ru-RU"/>
        </w:rPr>
      </w:pPr>
    </w:p>
    <w:p w:rsidR="00212CB6" w:rsidRPr="00DF76C5" w:rsidRDefault="00212CB6" w:rsidP="00212CB6">
      <w:pPr>
        <w:rPr>
          <w:rFonts w:eastAsia="Times New Roman" w:cs="Times New Roman"/>
          <w:sz w:val="24"/>
          <w:szCs w:val="24"/>
          <w:lang w:eastAsia="ru-RU"/>
        </w:rPr>
      </w:pPr>
      <w:r w:rsidRPr="00DF76C5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E5471E7" wp14:editId="48A27732">
                <wp:simplePos x="0" y="0"/>
                <wp:positionH relativeFrom="column">
                  <wp:posOffset>-137160</wp:posOffset>
                </wp:positionH>
                <wp:positionV relativeFrom="paragraph">
                  <wp:posOffset>76200</wp:posOffset>
                </wp:positionV>
                <wp:extent cx="6353810" cy="0"/>
                <wp:effectExtent l="0" t="0" r="27940" b="19050"/>
                <wp:wrapNone/>
                <wp:docPr id="657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8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AC5AB" id="Прямая соединительная линия 2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6pt" to="489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EkYTwIAAFsEAAAOAAAAZHJzL2Uyb0RvYy54bWysVM1uEzEQviPxDpbv6WaTN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" o:allowincell="f" strokeweight=".25pt"/>
            </w:pict>
          </mc:Fallback>
        </mc:AlternateContent>
      </w:r>
      <w:r w:rsidRPr="00DF76C5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BC38F8F" wp14:editId="386724FC">
                <wp:simplePos x="0" y="0"/>
                <wp:positionH relativeFrom="column">
                  <wp:posOffset>-137160</wp:posOffset>
                </wp:positionH>
                <wp:positionV relativeFrom="paragraph">
                  <wp:posOffset>57150</wp:posOffset>
                </wp:positionV>
                <wp:extent cx="6372860" cy="0"/>
                <wp:effectExtent l="0" t="0" r="27940" b="19050"/>
                <wp:wrapNone/>
                <wp:docPr id="656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7286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8689A" id="Прямая соединительная линия 2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4.5pt" to="49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" o:allowincell="f" strokeweight="1.75pt"/>
            </w:pict>
          </mc:Fallback>
        </mc:AlternateContent>
      </w:r>
    </w:p>
    <w:p w:rsidR="00212CB6" w:rsidRPr="00DF76C5" w:rsidRDefault="00212CB6" w:rsidP="00212CB6">
      <w:pPr>
        <w:jc w:val="center"/>
        <w:rPr>
          <w:rFonts w:eastAsia="Times New Roman" w:cs="Times New Roman"/>
          <w:b/>
          <w:sz w:val="44"/>
          <w:szCs w:val="24"/>
          <w:lang w:eastAsia="ru-RU"/>
        </w:rPr>
      </w:pPr>
      <w:r w:rsidRPr="00DF76C5">
        <w:rPr>
          <w:rFonts w:eastAsia="Times New Roman" w:cs="Times New Roman"/>
          <w:b/>
          <w:sz w:val="44"/>
          <w:szCs w:val="24"/>
          <w:lang w:eastAsia="ru-RU"/>
        </w:rPr>
        <w:t>П Р И К А З</w:t>
      </w:r>
    </w:p>
    <w:p w:rsidR="00212CB6" w:rsidRPr="00AF152D" w:rsidRDefault="00212CB6" w:rsidP="00212CB6">
      <w:pPr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212CB6" w:rsidRDefault="00212CB6" w:rsidP="00212CB6">
      <w:pPr>
        <w:pStyle w:val="aa"/>
        <w:rPr>
          <w:rFonts w:ascii="Times New Roman" w:hAnsi="Times New Roman" w:cs="Times New Roman"/>
          <w:b/>
          <w:sz w:val="32"/>
          <w:szCs w:val="32"/>
        </w:rPr>
      </w:pPr>
    </w:p>
    <w:p w:rsidR="00462379" w:rsidRDefault="00462379" w:rsidP="00212CB6">
      <w:pPr>
        <w:pStyle w:val="aa"/>
        <w:rPr>
          <w:rFonts w:ascii="Times New Roman" w:hAnsi="Times New Roman" w:cs="Times New Roman"/>
          <w:b/>
          <w:sz w:val="32"/>
          <w:szCs w:val="32"/>
        </w:rPr>
      </w:pPr>
    </w:p>
    <w:p w:rsidR="00D256FE" w:rsidRDefault="00D256FE" w:rsidP="00F91BDA">
      <w:pPr>
        <w:pStyle w:val="ConsPlusTitle"/>
        <w:contextualSpacing/>
        <w:jc w:val="center"/>
      </w:pPr>
    </w:p>
    <w:p w:rsidR="00237BF8" w:rsidRDefault="00237BF8" w:rsidP="00D84CE4">
      <w:pPr>
        <w:pStyle w:val="ConsPlusTitle"/>
        <w:contextualSpacing/>
        <w:jc w:val="center"/>
      </w:pPr>
      <w:r>
        <w:t xml:space="preserve">О реализации </w:t>
      </w:r>
      <w:r w:rsidRPr="00237BF8">
        <w:t>Указ</w:t>
      </w:r>
      <w:r>
        <w:t>а</w:t>
      </w:r>
      <w:r w:rsidRPr="00237BF8">
        <w:t xml:space="preserve"> Главы Республики Дагестан от «__» ________ </w:t>
      </w:r>
    </w:p>
    <w:p w:rsidR="00237BF8" w:rsidRDefault="00237BF8" w:rsidP="00D84CE4">
      <w:pPr>
        <w:pStyle w:val="ConsPlusTitle"/>
        <w:contextualSpacing/>
        <w:jc w:val="center"/>
      </w:pPr>
      <w:r w:rsidRPr="00237BF8">
        <w:t xml:space="preserve">2024 г. № __ «Об утверждении Порядка вынесения предупреждения, объявления выговора главе муниципального образования, главе местной администрации муниципального образования </w:t>
      </w:r>
    </w:p>
    <w:p w:rsidR="00D84CE4" w:rsidRDefault="00237BF8" w:rsidP="00D84CE4">
      <w:pPr>
        <w:pStyle w:val="ConsPlusTitle"/>
        <w:contextualSpacing/>
        <w:jc w:val="center"/>
      </w:pPr>
      <w:r w:rsidRPr="00237BF8">
        <w:t>Республики Дагестан, отрешения их от должности»</w:t>
      </w:r>
    </w:p>
    <w:p w:rsidR="00066F02" w:rsidRDefault="00066F02" w:rsidP="00F91BDA">
      <w:pPr>
        <w:pStyle w:val="ConsPlusTitle"/>
        <w:contextualSpacing/>
        <w:jc w:val="center"/>
      </w:pPr>
    </w:p>
    <w:p w:rsidR="007A0AB5" w:rsidRDefault="007A0AB5" w:rsidP="00F91BDA">
      <w:pPr>
        <w:pStyle w:val="ConsPlusTitle"/>
        <w:contextualSpacing/>
        <w:jc w:val="center"/>
      </w:pPr>
    </w:p>
    <w:p w:rsidR="007A0AB5" w:rsidRDefault="007A0AB5" w:rsidP="003B4BF8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В</w:t>
      </w:r>
      <w:r w:rsidR="00B0733C">
        <w:rPr>
          <w:b w:val="0"/>
        </w:rPr>
        <w:t xml:space="preserve"> соответствии с </w:t>
      </w:r>
      <w:r w:rsidRPr="007A0AB5">
        <w:rPr>
          <w:b w:val="0"/>
        </w:rPr>
        <w:t>Указ</w:t>
      </w:r>
      <w:r w:rsidR="00B0733C">
        <w:rPr>
          <w:b w:val="0"/>
        </w:rPr>
        <w:t>ом</w:t>
      </w:r>
      <w:r w:rsidRPr="007A0AB5">
        <w:rPr>
          <w:b w:val="0"/>
        </w:rPr>
        <w:t xml:space="preserve"> </w:t>
      </w:r>
      <w:r w:rsidR="003B4BF8" w:rsidRPr="003B4BF8">
        <w:rPr>
          <w:b w:val="0"/>
        </w:rPr>
        <w:t>Главы Республики Дагестан</w:t>
      </w:r>
      <w:r w:rsidR="003B4BF8">
        <w:rPr>
          <w:b w:val="0"/>
        </w:rPr>
        <w:t xml:space="preserve"> </w:t>
      </w:r>
      <w:r w:rsidR="003B4BF8" w:rsidRPr="003B4BF8">
        <w:rPr>
          <w:b w:val="0"/>
        </w:rPr>
        <w:t>от «__» ________ 2024 г. № __ «Об утверждении Порядка вынесения предупреждения, объявления выговора главе муниципального образования, главе местной администрации муниципального образования Республики Дагестан, отрешения их от должности»</w:t>
      </w:r>
      <w:r w:rsidR="003B4BF8">
        <w:rPr>
          <w:b w:val="0"/>
        </w:rPr>
        <w:t xml:space="preserve"> </w:t>
      </w:r>
      <w:r w:rsidRPr="007A0AB5">
        <w:t>п р и к а з ы в а ю:</w:t>
      </w:r>
    </w:p>
    <w:p w:rsidR="001008E7" w:rsidRDefault="00756894" w:rsidP="002664BB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 xml:space="preserve">1. </w:t>
      </w:r>
      <w:r w:rsidR="000E6AA5">
        <w:rPr>
          <w:b w:val="0"/>
        </w:rPr>
        <w:t>Утвердить</w:t>
      </w:r>
      <w:r w:rsidR="005B29FD">
        <w:rPr>
          <w:b w:val="0"/>
        </w:rPr>
        <w:t xml:space="preserve"> </w:t>
      </w:r>
      <w:r w:rsidR="00230750">
        <w:rPr>
          <w:b w:val="0"/>
        </w:rPr>
        <w:t>прилагаемы</w:t>
      </w:r>
      <w:r w:rsidR="001008E7">
        <w:rPr>
          <w:b w:val="0"/>
        </w:rPr>
        <w:t>е:</w:t>
      </w:r>
    </w:p>
    <w:p w:rsidR="00CC5CF5" w:rsidRDefault="00CC5CF5" w:rsidP="002664BB">
      <w:pPr>
        <w:pStyle w:val="ConsPlusTitle"/>
        <w:ind w:firstLine="708"/>
        <w:contextualSpacing/>
        <w:jc w:val="both"/>
        <w:rPr>
          <w:b w:val="0"/>
        </w:rPr>
      </w:pPr>
      <w:r w:rsidRPr="00CC5CF5">
        <w:rPr>
          <w:b w:val="0"/>
        </w:rPr>
        <w:t>Поряд</w:t>
      </w:r>
      <w:r>
        <w:rPr>
          <w:b w:val="0"/>
        </w:rPr>
        <w:t>ок</w:t>
      </w:r>
      <w:r w:rsidRPr="00CC5CF5">
        <w:rPr>
          <w:b w:val="0"/>
        </w:rPr>
        <w:t xml:space="preserve"> </w:t>
      </w:r>
      <w:r w:rsidR="00144EE9">
        <w:rPr>
          <w:b w:val="0"/>
        </w:rPr>
        <w:t>подготовки Администрацией Главы и Правительства Республики Дагестан заключений о наличии правовых оснований для вынесения предупреждения, объявления выговора главе муниципального образования, главе</w:t>
      </w:r>
      <w:r w:rsidR="00462379">
        <w:rPr>
          <w:b w:val="0"/>
        </w:rPr>
        <w:t xml:space="preserve"> местной</w:t>
      </w:r>
      <w:r w:rsidR="00144EE9">
        <w:rPr>
          <w:b w:val="0"/>
        </w:rPr>
        <w:t xml:space="preserve"> администрации муниципального образования Республики Дагестан, отрешения их от должности</w:t>
      </w:r>
      <w:r w:rsidR="001008E7">
        <w:rPr>
          <w:b w:val="0"/>
        </w:rPr>
        <w:t>;</w:t>
      </w:r>
    </w:p>
    <w:p w:rsidR="001008E7" w:rsidRDefault="001008E7" w:rsidP="002664BB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 xml:space="preserve">форму заключения о наличии правовых оснований для вынесения предупреждения, объявления выговора главе муниципального образования, главе </w:t>
      </w:r>
      <w:r w:rsidR="00462379">
        <w:rPr>
          <w:b w:val="0"/>
        </w:rPr>
        <w:t xml:space="preserve">местной </w:t>
      </w:r>
      <w:r>
        <w:rPr>
          <w:b w:val="0"/>
        </w:rPr>
        <w:t>администрации муниципального образования Республики Дагестан;</w:t>
      </w:r>
    </w:p>
    <w:p w:rsidR="001008E7" w:rsidRDefault="001008E7" w:rsidP="001008E7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форму заключения о наличии правовых оснований для отрешения от должности главы муниципального образования, главы</w:t>
      </w:r>
      <w:r w:rsidR="00462379">
        <w:rPr>
          <w:b w:val="0"/>
        </w:rPr>
        <w:t xml:space="preserve"> местной</w:t>
      </w:r>
      <w:r>
        <w:rPr>
          <w:b w:val="0"/>
        </w:rPr>
        <w:t xml:space="preserve"> администрации муниципального образования Республики Дагестан.</w:t>
      </w:r>
    </w:p>
    <w:p w:rsidR="00756894" w:rsidRDefault="00665FDA" w:rsidP="002664BB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t>2</w:t>
      </w:r>
      <w:r w:rsidR="00756894">
        <w:rPr>
          <w:b w:val="0"/>
        </w:rPr>
        <w:t>. Направить настоящий приказ на государственную регистрацию в Министерство юстиции Республики Дагестан.</w:t>
      </w:r>
    </w:p>
    <w:p w:rsidR="00DB2B8A" w:rsidRDefault="00DB2B8A" w:rsidP="00AC3B89">
      <w:pPr>
        <w:pStyle w:val="ConsPlusTitle"/>
        <w:ind w:firstLine="708"/>
        <w:contextualSpacing/>
        <w:jc w:val="both"/>
        <w:rPr>
          <w:b w:val="0"/>
        </w:rPr>
      </w:pPr>
    </w:p>
    <w:p w:rsidR="00756894" w:rsidRDefault="00665FDA" w:rsidP="00AC3B89">
      <w:pPr>
        <w:pStyle w:val="ConsPlusTitle"/>
        <w:ind w:firstLine="708"/>
        <w:contextualSpacing/>
        <w:jc w:val="both"/>
        <w:rPr>
          <w:b w:val="0"/>
        </w:rPr>
      </w:pPr>
      <w:r>
        <w:rPr>
          <w:b w:val="0"/>
        </w:rPr>
        <w:lastRenderedPageBreak/>
        <w:t>3</w:t>
      </w:r>
      <w:r w:rsidR="00756894">
        <w:rPr>
          <w:b w:val="0"/>
        </w:rPr>
        <w:t>. Настоящий приказ вступает в силу со дня его официального опубликования.</w:t>
      </w:r>
    </w:p>
    <w:p w:rsidR="0078522A" w:rsidRDefault="0078522A" w:rsidP="0078522A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78522A" w:rsidRDefault="0078522A" w:rsidP="0078522A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022BEB" w:rsidRDefault="00022BEB" w:rsidP="0078522A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C4842" w:rsidRDefault="004C4842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Временно исполняющий обязанности</w:t>
      </w:r>
    </w:p>
    <w:p w:rsidR="0078522A" w:rsidRPr="008146A8" w:rsidRDefault="004C4842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</w:t>
      </w:r>
      <w:r w:rsidR="0078522A" w:rsidRPr="008146A8">
        <w:rPr>
          <w:rFonts w:cs="Times New Roman"/>
          <w:b/>
          <w:szCs w:val="28"/>
        </w:rPr>
        <w:t>Руководител</w:t>
      </w:r>
      <w:r>
        <w:rPr>
          <w:rFonts w:cs="Times New Roman"/>
          <w:b/>
          <w:szCs w:val="28"/>
        </w:rPr>
        <w:t>я</w:t>
      </w:r>
      <w:r w:rsidR="0078522A" w:rsidRPr="008146A8">
        <w:rPr>
          <w:rFonts w:cs="Times New Roman"/>
          <w:b/>
          <w:szCs w:val="28"/>
        </w:rPr>
        <w:t xml:space="preserve"> Администрации </w:t>
      </w:r>
    </w:p>
    <w:p w:rsidR="0078522A" w:rsidRPr="008146A8" w:rsidRDefault="00416264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</w:t>
      </w:r>
      <w:r w:rsidR="00212CB6">
        <w:rPr>
          <w:rFonts w:cs="Times New Roman"/>
          <w:b/>
          <w:szCs w:val="28"/>
        </w:rPr>
        <w:t xml:space="preserve">   </w:t>
      </w:r>
      <w:r w:rsidR="004C4842">
        <w:rPr>
          <w:rFonts w:cs="Times New Roman"/>
          <w:b/>
          <w:szCs w:val="28"/>
        </w:rPr>
        <w:t xml:space="preserve">        </w:t>
      </w:r>
      <w:r w:rsidR="0078522A" w:rsidRPr="008146A8">
        <w:rPr>
          <w:rFonts w:cs="Times New Roman"/>
          <w:b/>
          <w:szCs w:val="28"/>
        </w:rPr>
        <w:t>Главы и Правительства</w:t>
      </w:r>
    </w:p>
    <w:p w:rsidR="0078522A" w:rsidRDefault="0078522A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  <w:r w:rsidRPr="008146A8">
        <w:rPr>
          <w:rFonts w:cs="Times New Roman"/>
          <w:b/>
          <w:szCs w:val="28"/>
        </w:rPr>
        <w:t xml:space="preserve">  </w:t>
      </w:r>
      <w:r w:rsidR="00212CB6">
        <w:rPr>
          <w:rFonts w:cs="Times New Roman"/>
          <w:b/>
          <w:szCs w:val="28"/>
        </w:rPr>
        <w:t xml:space="preserve">    </w:t>
      </w:r>
      <w:r>
        <w:rPr>
          <w:rFonts w:cs="Times New Roman"/>
          <w:b/>
          <w:szCs w:val="28"/>
        </w:rPr>
        <w:t xml:space="preserve"> </w:t>
      </w:r>
      <w:r w:rsidR="004C4842">
        <w:rPr>
          <w:rFonts w:cs="Times New Roman"/>
          <w:b/>
          <w:szCs w:val="28"/>
        </w:rPr>
        <w:t xml:space="preserve">       </w:t>
      </w:r>
      <w:r w:rsidR="00212CB6">
        <w:rPr>
          <w:rFonts w:cs="Times New Roman"/>
          <w:b/>
          <w:szCs w:val="28"/>
        </w:rPr>
        <w:t xml:space="preserve"> </w:t>
      </w:r>
      <w:r w:rsidRPr="008146A8">
        <w:rPr>
          <w:rFonts w:cs="Times New Roman"/>
          <w:b/>
          <w:szCs w:val="28"/>
        </w:rPr>
        <w:t>Республики Дагестан</w:t>
      </w:r>
      <w:r w:rsidR="004C4842">
        <w:rPr>
          <w:rFonts w:cs="Times New Roman"/>
          <w:b/>
          <w:szCs w:val="28"/>
        </w:rPr>
        <w:tab/>
      </w:r>
      <w:r w:rsidR="004C4842">
        <w:rPr>
          <w:rFonts w:cs="Times New Roman"/>
          <w:b/>
          <w:szCs w:val="28"/>
        </w:rPr>
        <w:tab/>
      </w:r>
      <w:r w:rsidR="004C4842">
        <w:rPr>
          <w:rFonts w:cs="Times New Roman"/>
          <w:b/>
          <w:szCs w:val="28"/>
        </w:rPr>
        <w:tab/>
      </w:r>
      <w:r w:rsidR="004C4842">
        <w:rPr>
          <w:rFonts w:cs="Times New Roman"/>
          <w:b/>
          <w:szCs w:val="28"/>
        </w:rPr>
        <w:tab/>
      </w:r>
      <w:r w:rsidR="004C4842">
        <w:rPr>
          <w:rFonts w:cs="Times New Roman"/>
          <w:b/>
          <w:szCs w:val="28"/>
        </w:rPr>
        <w:tab/>
      </w:r>
      <w:r w:rsidR="004C4842">
        <w:rPr>
          <w:rFonts w:cs="Times New Roman"/>
          <w:b/>
          <w:szCs w:val="28"/>
        </w:rPr>
        <w:tab/>
        <w:t xml:space="preserve">  М. Омаров</w:t>
      </w:r>
    </w:p>
    <w:p w:rsidR="00520112" w:rsidRDefault="00520112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520112" w:rsidRDefault="00520112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520112" w:rsidRDefault="00520112" w:rsidP="0078522A">
      <w:pPr>
        <w:autoSpaceDE w:val="0"/>
        <w:autoSpaceDN w:val="0"/>
        <w:adjustRightInd w:val="0"/>
        <w:rPr>
          <w:rFonts w:cs="Times New Roman"/>
          <w:b/>
          <w:szCs w:val="28"/>
        </w:rPr>
      </w:pPr>
    </w:p>
    <w:p w:rsidR="00520112" w:rsidRDefault="00520112" w:rsidP="0078522A">
      <w:pPr>
        <w:autoSpaceDE w:val="0"/>
        <w:autoSpaceDN w:val="0"/>
        <w:adjustRightInd w:val="0"/>
        <w:rPr>
          <w:rFonts w:cs="Times New Roman"/>
          <w:szCs w:val="28"/>
        </w:rPr>
        <w:sectPr w:rsidR="00520112" w:rsidSect="00F95535">
          <w:headerReference w:type="default" r:id="rId9"/>
          <w:headerReference w:type="first" r:id="rId10"/>
          <w:pgSz w:w="11905" w:h="16838"/>
          <w:pgMar w:top="1134" w:right="851" w:bottom="1134" w:left="1701" w:header="567" w:footer="567" w:gutter="0"/>
          <w:cols w:space="720"/>
          <w:titlePg/>
          <w:docGrid w:linePitch="381"/>
        </w:sectPr>
      </w:pPr>
    </w:p>
    <w:p w:rsidR="00520112" w:rsidRDefault="00520112" w:rsidP="00520112">
      <w:pPr>
        <w:pStyle w:val="ConsPlusTitle"/>
        <w:ind w:left="4956"/>
        <w:contextualSpacing/>
        <w:jc w:val="center"/>
        <w:rPr>
          <w:b w:val="0"/>
        </w:rPr>
      </w:pPr>
      <w:r>
        <w:rPr>
          <w:b w:val="0"/>
        </w:rPr>
        <w:lastRenderedPageBreak/>
        <w:t>УТВЕРЖДЕН</w:t>
      </w:r>
    </w:p>
    <w:p w:rsidR="00520112" w:rsidRDefault="00520112" w:rsidP="00520112">
      <w:pPr>
        <w:pStyle w:val="ConsPlusTitle"/>
        <w:ind w:left="4956"/>
        <w:contextualSpacing/>
        <w:jc w:val="center"/>
        <w:rPr>
          <w:b w:val="0"/>
        </w:rPr>
      </w:pPr>
      <w:r>
        <w:rPr>
          <w:b w:val="0"/>
        </w:rPr>
        <w:t>приказом Администрации</w:t>
      </w:r>
    </w:p>
    <w:p w:rsidR="00520112" w:rsidRDefault="00520112" w:rsidP="00520112">
      <w:pPr>
        <w:pStyle w:val="ConsPlusTitle"/>
        <w:ind w:left="4956"/>
        <w:contextualSpacing/>
        <w:jc w:val="center"/>
        <w:rPr>
          <w:b w:val="0"/>
        </w:rPr>
      </w:pPr>
      <w:r>
        <w:rPr>
          <w:b w:val="0"/>
        </w:rPr>
        <w:t>Главы и Правительства</w:t>
      </w:r>
    </w:p>
    <w:p w:rsidR="00520112" w:rsidRDefault="00520112" w:rsidP="00520112">
      <w:pPr>
        <w:pStyle w:val="ConsPlusTitle"/>
        <w:ind w:left="4956"/>
        <w:contextualSpacing/>
        <w:jc w:val="center"/>
        <w:rPr>
          <w:b w:val="0"/>
        </w:rPr>
      </w:pPr>
      <w:r>
        <w:rPr>
          <w:b w:val="0"/>
        </w:rPr>
        <w:t>Республики Дагестан</w:t>
      </w:r>
    </w:p>
    <w:p w:rsidR="00520112" w:rsidRDefault="00520112" w:rsidP="00520112">
      <w:pPr>
        <w:pStyle w:val="ConsPlusTitle"/>
        <w:contextualSpacing/>
        <w:jc w:val="right"/>
        <w:rPr>
          <w:b w:val="0"/>
        </w:rPr>
      </w:pPr>
    </w:p>
    <w:p w:rsidR="00520112" w:rsidRDefault="00520112" w:rsidP="00520112">
      <w:pPr>
        <w:pStyle w:val="ConsPlusTitle"/>
        <w:contextualSpacing/>
        <w:jc w:val="right"/>
        <w:rPr>
          <w:b w:val="0"/>
        </w:rPr>
      </w:pPr>
    </w:p>
    <w:p w:rsidR="00520112" w:rsidRDefault="00520112" w:rsidP="00520112">
      <w:pPr>
        <w:pStyle w:val="ConsPlusTitle"/>
        <w:contextualSpacing/>
        <w:jc w:val="right"/>
        <w:rPr>
          <w:b w:val="0"/>
        </w:rPr>
      </w:pPr>
    </w:p>
    <w:p w:rsidR="00520112" w:rsidRPr="00D062A8" w:rsidRDefault="00520112" w:rsidP="00520112">
      <w:pPr>
        <w:pStyle w:val="ConsPlusTitle"/>
        <w:contextualSpacing/>
        <w:jc w:val="right"/>
        <w:rPr>
          <w:b w:val="0"/>
        </w:rPr>
      </w:pPr>
    </w:p>
    <w:p w:rsidR="00520112" w:rsidRPr="005C5D20" w:rsidRDefault="00520112" w:rsidP="00520112">
      <w:pPr>
        <w:pStyle w:val="ConsPlusTitle"/>
        <w:contextualSpacing/>
        <w:jc w:val="center"/>
      </w:pPr>
    </w:p>
    <w:p w:rsidR="00520112" w:rsidRPr="005C5D20" w:rsidRDefault="00520112" w:rsidP="00520112">
      <w:pPr>
        <w:pStyle w:val="ConsPlusTitle"/>
        <w:contextualSpacing/>
        <w:jc w:val="center"/>
      </w:pPr>
      <w:r w:rsidRPr="005C5D20">
        <w:t>П</w:t>
      </w:r>
      <w:r>
        <w:t xml:space="preserve"> </w:t>
      </w:r>
      <w:r w:rsidRPr="005C5D20">
        <w:t>О</w:t>
      </w:r>
      <w:r>
        <w:t xml:space="preserve"> </w:t>
      </w:r>
      <w:r w:rsidRPr="005C5D20">
        <w:t>Р</w:t>
      </w:r>
      <w:r>
        <w:t xml:space="preserve"> </w:t>
      </w:r>
      <w:r w:rsidRPr="005C5D20">
        <w:t>Я</w:t>
      </w:r>
      <w:r>
        <w:t xml:space="preserve"> </w:t>
      </w:r>
      <w:r w:rsidRPr="005C5D20">
        <w:t>Д</w:t>
      </w:r>
      <w:r>
        <w:t xml:space="preserve"> </w:t>
      </w:r>
      <w:r w:rsidRPr="005C5D20">
        <w:t>О</w:t>
      </w:r>
      <w:r>
        <w:t xml:space="preserve"> </w:t>
      </w:r>
      <w:r w:rsidRPr="005C5D20">
        <w:t>К</w:t>
      </w:r>
    </w:p>
    <w:p w:rsidR="00520112" w:rsidRDefault="00520112" w:rsidP="00520112">
      <w:pPr>
        <w:pStyle w:val="ConsPlusTitle"/>
        <w:contextualSpacing/>
        <w:jc w:val="center"/>
      </w:pPr>
      <w:r w:rsidRPr="002264F0">
        <w:t>подготовки Администрацией Главы и Правительства Республики Дагестан заключений о наличии правовых оснований для вынесения предупреждения, объявления выговора главе муниципального образования, главе</w:t>
      </w:r>
      <w:r>
        <w:t xml:space="preserve"> местной</w:t>
      </w:r>
      <w:r w:rsidRPr="002264F0">
        <w:t xml:space="preserve"> администрации муниципального образования</w:t>
      </w:r>
      <w:r>
        <w:t xml:space="preserve"> Республики Дагестан, отрешения их от должности</w:t>
      </w:r>
    </w:p>
    <w:p w:rsidR="00520112" w:rsidRPr="005C5D20" w:rsidRDefault="00520112" w:rsidP="00520112">
      <w:pPr>
        <w:pStyle w:val="ConsPlusTitle"/>
        <w:contextualSpacing/>
        <w:jc w:val="center"/>
      </w:pPr>
    </w:p>
    <w:p w:rsidR="00520112" w:rsidRDefault="00520112" w:rsidP="00520112">
      <w:pPr>
        <w:pStyle w:val="ConsPlusNormal"/>
        <w:ind w:firstLine="709"/>
        <w:contextualSpacing/>
        <w:jc w:val="both"/>
      </w:pPr>
      <w:r w:rsidRPr="005C5D20">
        <w:t xml:space="preserve">1. </w:t>
      </w:r>
      <w:r>
        <w:t>Настоящий Порядок определяет процедуру подготовки Администрацией Главы и Правительства Республики Дагестан заключения о наличии правовых оснований для</w:t>
      </w:r>
      <w:r w:rsidRPr="000B70CE">
        <w:t xml:space="preserve"> вынесения Главой Республики Дагестан предупреждения, объявления выговора главе муниципального образования, главе местной администрации муниципального образования Республики Дагестан (далее – глава)</w:t>
      </w:r>
      <w:r>
        <w:t>,</w:t>
      </w:r>
      <w:r w:rsidRPr="000B70CE">
        <w:t xml:space="preserve"> по основаниям, предусмотренным статьей 25 Федеральн</w:t>
      </w:r>
      <w:r>
        <w:t>ого закона от 21 декабря 2021 г.</w:t>
      </w:r>
      <w:r w:rsidRPr="000B70CE">
        <w:t xml:space="preserve"> № 414-ФЗ «Об общих принципах организации публичной власти в субъектах Российской Федерации»</w:t>
      </w:r>
      <w:r>
        <w:t xml:space="preserve"> и статьей 78 Конституции Республики Дагестан</w:t>
      </w:r>
      <w:r w:rsidRPr="000B70CE">
        <w:t xml:space="preserve">, за неисполнение или ненадлежащее исполнение обязанностей по обеспечению осуществления органами местного самоуправления муниципального образования Республики Дагестан (далее – органы местного самоуправления) отдельных государственных полномочий, переданных федеральными законами и (или) законами Республики Дагестан (далее – отдельные государственные полномочия), </w:t>
      </w:r>
      <w:r>
        <w:t xml:space="preserve">заключения о наличии правовых оснований для отрешения </w:t>
      </w:r>
      <w:r w:rsidRPr="000B70CE">
        <w:t>главы от должности за непринятие в пределах его полномочий мер по устранению причин, послуживших основанием для вынесения ему пред</w:t>
      </w:r>
      <w:r>
        <w:t>упреждения, объявления выговора.</w:t>
      </w:r>
    </w:p>
    <w:p w:rsidR="00520112" w:rsidRDefault="00520112" w:rsidP="00520112">
      <w:pPr>
        <w:pStyle w:val="ConsPlusNormal"/>
        <w:ind w:firstLine="709"/>
        <w:contextualSpacing/>
        <w:jc w:val="both"/>
      </w:pPr>
      <w:r>
        <w:t>2. Подготовка заключения о наличии правовых оснований для</w:t>
      </w:r>
      <w:r w:rsidRPr="000B70CE">
        <w:t xml:space="preserve"> вынесения Главой Республики Дагестан предупреждения, объявления выговора главе</w:t>
      </w:r>
      <w:r>
        <w:t xml:space="preserve"> осуществляется на основании материалов проверки, осуществленной Правительством Республики Дагестан через уполномоченные органы исполнительной власти Республики Дагестан в ходе контроля за исполнением органами местного самоуправления отдельных государственных полномочий, а также использованием предоставленных на эти цели финансовых средств и материальных ресурсов, в рамках полномочий, установленных законами о наделении органов местного самоуправления отдельными государственными полномочиями (далее – материалы проверки).</w:t>
      </w:r>
    </w:p>
    <w:p w:rsidR="00520112" w:rsidRDefault="00520112" w:rsidP="00520112">
      <w:pPr>
        <w:pStyle w:val="ConsPlusNormal"/>
        <w:ind w:firstLine="709"/>
        <w:contextualSpacing/>
        <w:jc w:val="both"/>
      </w:pPr>
      <w:r>
        <w:lastRenderedPageBreak/>
        <w:t>3. Формы заключений, указанных в пункте 1 настоящего Порядка, утверждаются Администрацией Главы и Правительства Республики Дагестан.</w:t>
      </w:r>
    </w:p>
    <w:p w:rsidR="00520112" w:rsidRDefault="00520112" w:rsidP="00520112">
      <w:pPr>
        <w:pStyle w:val="ConsPlusNormal"/>
        <w:ind w:firstLine="709"/>
        <w:contextualSpacing/>
        <w:jc w:val="both"/>
      </w:pPr>
      <w:r>
        <w:t>4. При поступлении в Администрацию Главы и Правительства Республики Дагестан материалов проверки Руководитель Администрации Главы и Правительства Республики Дагестан направляет их в Управление Главы Республики Дагестан по внутренней политике и местному самоуправлению на рассмотрение.</w:t>
      </w:r>
    </w:p>
    <w:p w:rsidR="00520112" w:rsidRDefault="00520112" w:rsidP="00520112">
      <w:pPr>
        <w:pStyle w:val="ConsPlusNormal"/>
        <w:ind w:firstLine="709"/>
        <w:contextualSpacing/>
        <w:jc w:val="both"/>
      </w:pPr>
      <w:r>
        <w:t>5. В течение 3 рабочих дней со дня поступления материалов проверки Управление Главы Республики Дагестан по внутренней политике и местному самоуправлению истребует в письменной форме объяснения главы, которые должны быть представлены указанным лицом на имя Главы Республики Дагестан в срок, не превышающий 3 рабочих дней со дня направления требования об их представлении.</w:t>
      </w:r>
    </w:p>
    <w:p w:rsidR="00520112" w:rsidRDefault="00520112" w:rsidP="00520112">
      <w:pPr>
        <w:pStyle w:val="ConsPlusNormal"/>
        <w:ind w:firstLine="709"/>
        <w:contextualSpacing/>
        <w:jc w:val="both"/>
      </w:pPr>
      <w:r>
        <w:t>6. В течение 10 рабочих дней со дня поступления материалов проверки Управление Главы Республики Дагестан по внутренней политике и местному самоуправлению готовит и представляет Руководителю Администрации Главы и Правительства Республики Дагестан проект заключения о наличии правовых оснований для вынесения главе предупреждения, объявления выговора либо об отсутствии оснований для привлечения главы к ответственности.</w:t>
      </w:r>
    </w:p>
    <w:p w:rsidR="00520112" w:rsidRDefault="00520112" w:rsidP="00520112">
      <w:pPr>
        <w:pStyle w:val="ConsPlusNormal"/>
        <w:ind w:firstLine="709"/>
        <w:contextualSpacing/>
        <w:jc w:val="both"/>
      </w:pPr>
      <w:r>
        <w:t>7. Объяснения главы учитываются при подготовке заключения, указанного в пункте 6 настоящего Порядка, и прилагаются к нему. Непредставление объяснений не является препятствием для подготовки заключения.</w:t>
      </w:r>
    </w:p>
    <w:p w:rsidR="00520112" w:rsidRDefault="00520112" w:rsidP="00520112">
      <w:pPr>
        <w:pStyle w:val="ConsPlusNormal"/>
        <w:ind w:firstLine="709"/>
        <w:contextualSpacing/>
        <w:jc w:val="both"/>
      </w:pPr>
      <w:r>
        <w:t>8. Проект заключения, указанный в пункте 6 настоящего Порядка, до представления Руководителю Администрации Главы и Правительства Республики Дагестан подлежит согласованию с Контрольным управлением Главы Республики Дагестан, Управлением Главы Республики Дагестан по вопросам государственной службы, кадров и государственным наградам и</w:t>
      </w:r>
      <w:r w:rsidRPr="008E17A9">
        <w:t xml:space="preserve"> </w:t>
      </w:r>
      <w:r>
        <w:t>Правовым управлением Главы Республики Дагестан.</w:t>
      </w:r>
    </w:p>
    <w:p w:rsidR="00520112" w:rsidRDefault="00520112" w:rsidP="00520112">
      <w:pPr>
        <w:pStyle w:val="ConsPlusNormal"/>
        <w:ind w:firstLine="709"/>
        <w:contextualSpacing/>
        <w:jc w:val="both"/>
      </w:pPr>
      <w:r>
        <w:t>9. Руководитель Администрации Главы и Правительства Республики Дагестан в течение 5 рабочих дней со дня получения проекта заключения, указанного в пункте 6 настоящего Порядка, представляет его Главе Республики Дагестан.</w:t>
      </w:r>
    </w:p>
    <w:p w:rsidR="00520112" w:rsidRDefault="00520112" w:rsidP="00520112">
      <w:pPr>
        <w:pStyle w:val="ConsPlusNormal"/>
        <w:ind w:firstLine="709"/>
        <w:contextualSpacing/>
        <w:jc w:val="both"/>
      </w:pPr>
      <w:r>
        <w:t xml:space="preserve">10. В случае проставления Главой Республики Дагестан </w:t>
      </w:r>
      <w:r w:rsidRPr="00F627ED">
        <w:t xml:space="preserve">резолюции о подготовке проекта распоряжения Главы Республики Дагестан о вынесении предупреждения, об объявлении выговора главе соответствующий проект </w:t>
      </w:r>
      <w:r>
        <w:t xml:space="preserve">в </w:t>
      </w:r>
      <w:r w:rsidRPr="00F627ED">
        <w:t xml:space="preserve">течение </w:t>
      </w:r>
      <w:r>
        <w:t>3</w:t>
      </w:r>
      <w:r w:rsidRPr="00F627ED">
        <w:t xml:space="preserve"> рабочих дней со дня получения поручения Главы Республики Дагестан</w:t>
      </w:r>
      <w:r>
        <w:t xml:space="preserve"> согласовывается Управлением Главы Республики Дагестан по внутренней политике и местному самоуправлению с Контрольным управлением Главы Республики Дагестан, Управлением Главы Республики Дагестан по вопросам государственной службы, кадров и государственным наградам, Правовым управлением Главы Республики Дагестан и представляется Руководителю Администрации Главы и Правительства </w:t>
      </w:r>
      <w:r>
        <w:lastRenderedPageBreak/>
        <w:t>Республики Дагестан.</w:t>
      </w:r>
    </w:p>
    <w:p w:rsidR="00520112" w:rsidRDefault="00520112" w:rsidP="00520112">
      <w:pPr>
        <w:pStyle w:val="ConsPlusNormal"/>
        <w:ind w:firstLine="709"/>
        <w:contextualSpacing/>
        <w:jc w:val="both"/>
      </w:pPr>
      <w:r>
        <w:t>11. Руководитель Администрации Главы и Правительства Республики Дагестан в течение 2 рабочих дней со дня получения проекта, указанного в пункте 10 настоящего Порядка, представляет его Главе Республики Дагестан.</w:t>
      </w:r>
    </w:p>
    <w:p w:rsidR="00520112" w:rsidRDefault="00520112" w:rsidP="00520112">
      <w:pPr>
        <w:pStyle w:val="ConsPlusNormal"/>
        <w:ind w:firstLine="709"/>
        <w:contextualSpacing/>
        <w:jc w:val="both"/>
      </w:pPr>
      <w:r>
        <w:t>12. В течение 15 рабочих дней по истечении месяца со дня вынесения Главой Республики Дагестан главе предупреждения, объявления выговора Управлением Главы Республики Дагестан по внутренней политике и местному самоуправлению совместно с Контрольным управлением Главы Республики Дагестан и с привлечением уполномоченных органов исполнительной власти Республики Дагестан, а при необходимости представителей иных подразделений Администрации Главы и Правительства Республики Дагестан проводится проверка, предметом которой является оценка достаточности либо недостаточности принятых главой мер по устранению причин, послуживших основанием для вынесения ему предупреждения, объявления выговора.</w:t>
      </w:r>
    </w:p>
    <w:p w:rsidR="00520112" w:rsidRDefault="00520112" w:rsidP="00520112">
      <w:pPr>
        <w:pStyle w:val="ConsPlusNormal"/>
        <w:ind w:firstLine="709"/>
        <w:contextualSpacing/>
        <w:jc w:val="both"/>
      </w:pPr>
      <w:r>
        <w:t>13. В случае достаточности принятых главой мер по устранению причин, послуживших основанием для вынесения ему предупреждения, объявления выговора, Управление Главы Республики Дагестан по внутренней политике и местному самоуправлению в течение 3 рабочих дней со дня завершения проверки готовит и представляет Руководителю Администрации Главы и Правительства Республики Дагестан проект справки об отсутствии правовых оснований для отрешения главы от должности.</w:t>
      </w:r>
    </w:p>
    <w:p w:rsidR="00520112" w:rsidRDefault="00520112" w:rsidP="00520112">
      <w:pPr>
        <w:pStyle w:val="ConsPlusNormal"/>
        <w:ind w:firstLine="709"/>
        <w:contextualSpacing/>
        <w:jc w:val="both"/>
      </w:pPr>
      <w:r>
        <w:t>14. Проект справки, указанный в пункте 13 настоящего Порядка, до представления Руководителю Администрации Главы и Правительства Республики Дагестан подлежит согласованию с Контрольным управлением Главы Республики Дагестан, Управлением Главы Республики Дагестан по вопросам государственной службы, кадров и государственным наградам и</w:t>
      </w:r>
      <w:r w:rsidRPr="008E17A9">
        <w:t xml:space="preserve"> </w:t>
      </w:r>
      <w:r>
        <w:t>Правовым управлением Главы Республики Дагестан.</w:t>
      </w:r>
    </w:p>
    <w:p w:rsidR="00520112" w:rsidRDefault="00520112" w:rsidP="00520112">
      <w:pPr>
        <w:pStyle w:val="ConsPlusNormal"/>
        <w:ind w:firstLine="709"/>
        <w:contextualSpacing/>
        <w:jc w:val="both"/>
      </w:pPr>
      <w:r>
        <w:t>15. Руководитель Администрации Главы и Правительства Республики Дагестан в течение 2 рабочих дней со дня получения проекта справки, указанного в пункте 13 настоящего Порядка, представляет его Главе Республики Дагестан.</w:t>
      </w:r>
    </w:p>
    <w:p w:rsidR="00520112" w:rsidRDefault="00520112" w:rsidP="00520112">
      <w:pPr>
        <w:pStyle w:val="ConsPlusNormal"/>
        <w:ind w:firstLine="709"/>
        <w:contextualSpacing/>
        <w:jc w:val="both"/>
      </w:pPr>
      <w:r>
        <w:t>16. В случае недостаточности принятых главой мер по устранению причин, послуживших основанием для вынесения ему предупреждения, объявления выговора, Управление Главы Республики Дагестан по внутренней политике и местному самоуправлению:</w:t>
      </w:r>
    </w:p>
    <w:p w:rsidR="00520112" w:rsidRDefault="00520112" w:rsidP="00520112">
      <w:pPr>
        <w:pStyle w:val="ConsPlusNormal"/>
        <w:ind w:firstLine="709"/>
        <w:contextualSpacing/>
        <w:jc w:val="both"/>
      </w:pPr>
      <w:r>
        <w:t>а) в течение 3 рабочих дней со дня завершения проверки истребует в письменной форме объяснения главы, которые должны быть представлены указанным лицом на имя Главы Республики Дагестан в срок, не превышающий 3 рабочих дней со дня направления требования об их представлении;</w:t>
      </w:r>
    </w:p>
    <w:p w:rsidR="00520112" w:rsidRDefault="00520112" w:rsidP="00520112">
      <w:pPr>
        <w:pStyle w:val="ConsPlusNormal"/>
        <w:ind w:firstLine="709"/>
        <w:contextualSpacing/>
        <w:jc w:val="both"/>
      </w:pPr>
      <w:r>
        <w:t>б) в течение 7 рабочих дней со дня завершения проверки готовит и представляет Руководителю Администрации Главы и Правительства Республики Дагестан проект заключения о наличии правовых оснований для отрешения главы от должности.</w:t>
      </w:r>
    </w:p>
    <w:p w:rsidR="00520112" w:rsidRDefault="00520112" w:rsidP="00520112">
      <w:pPr>
        <w:pStyle w:val="ConsPlusNormal"/>
        <w:ind w:firstLine="709"/>
        <w:contextualSpacing/>
        <w:jc w:val="both"/>
      </w:pPr>
      <w:r>
        <w:lastRenderedPageBreak/>
        <w:t>17. Объяснения главы учитываются при подготовке заключения, указанного в подпункте «б» пункта 16 настоящего Порядка, и прилагаются к нему. Непредставление объяснений не является препятствием для отрешения главы от должности.</w:t>
      </w:r>
    </w:p>
    <w:p w:rsidR="00520112" w:rsidRDefault="00520112" w:rsidP="00520112">
      <w:pPr>
        <w:pStyle w:val="ConsPlusNormal"/>
        <w:ind w:firstLine="709"/>
        <w:contextualSpacing/>
        <w:jc w:val="both"/>
      </w:pPr>
      <w:r>
        <w:t>18. Проект заключения, указанный в подпункте «б» пункта 16 настоящего Порядка, до представления Руководителю Администрации Главы и Правительства Республики Дагестан подлежит согласованию с Контрольным управлением Главы Республики Дагестан, Управлением Главы Республики Дагестан по вопросам государственной службы, кадров и государственным наградам и</w:t>
      </w:r>
      <w:r w:rsidRPr="0004113D">
        <w:t xml:space="preserve"> </w:t>
      </w:r>
      <w:r>
        <w:t>Правовым управлением Главы Республики Дагестан.</w:t>
      </w:r>
    </w:p>
    <w:p w:rsidR="00520112" w:rsidRDefault="00520112" w:rsidP="00520112">
      <w:pPr>
        <w:pStyle w:val="ConsPlusNormal"/>
        <w:ind w:firstLine="709"/>
        <w:contextualSpacing/>
        <w:jc w:val="both"/>
      </w:pPr>
      <w:r>
        <w:t>19. Руководитель Администрации Главы и Правительства Республики Дагестан в течение 3 рабочих дней со дня получения проекта заключения, указанного в подпункте «б» пункта 16 настоящего Порядка, представляет его Главе Республики Дагестан.</w:t>
      </w:r>
    </w:p>
    <w:p w:rsidR="00520112" w:rsidRDefault="00520112" w:rsidP="00520112">
      <w:pPr>
        <w:pStyle w:val="ConsPlusNormal"/>
        <w:ind w:firstLine="709"/>
        <w:contextualSpacing/>
        <w:jc w:val="both"/>
      </w:pPr>
      <w:r>
        <w:t xml:space="preserve">20. В случае проставления Главой Республики Дагестан </w:t>
      </w:r>
      <w:r w:rsidRPr="00F627ED">
        <w:t xml:space="preserve">резолюции о подготовке проекта </w:t>
      </w:r>
      <w:r>
        <w:t>указа</w:t>
      </w:r>
      <w:r w:rsidRPr="00F627ED">
        <w:t xml:space="preserve"> Главы Республики Дагестан о</w:t>
      </w:r>
      <w:r>
        <w:t>б отрешении главы от должности</w:t>
      </w:r>
      <w:r w:rsidRPr="00F627ED">
        <w:t xml:space="preserve"> соответствующий проект </w:t>
      </w:r>
      <w:r>
        <w:t xml:space="preserve">в </w:t>
      </w:r>
      <w:r w:rsidRPr="00F627ED">
        <w:t xml:space="preserve">течение </w:t>
      </w:r>
      <w:r>
        <w:t>3</w:t>
      </w:r>
      <w:r w:rsidRPr="00F627ED">
        <w:t xml:space="preserve"> рабочих дней со дня получения поручения Главы Республики Дагестан</w:t>
      </w:r>
      <w:r>
        <w:t xml:space="preserve"> согласовывается Управлением Главы Республики Дагестан по внутренней политике и местному самоуправлению с Контрольным управлением Главы Республики Дагестан, Управлением Главы Республики Дагестан по вопросам государственной службы, кадров и государственным наградам, Правовым управлением Главы Республики Дагестан и представляется Руководителю Администрации Главы и Правительства Республики Дагестан.</w:t>
      </w:r>
    </w:p>
    <w:p w:rsidR="00520112" w:rsidRDefault="00520112" w:rsidP="00520112">
      <w:pPr>
        <w:pStyle w:val="ConsPlusNormal"/>
        <w:ind w:firstLine="709"/>
        <w:contextualSpacing/>
        <w:jc w:val="both"/>
      </w:pPr>
      <w:r>
        <w:t>21. Руководитель Администрации Главы и Правительства Республики Дагестан в течение 2 рабочих дней со дня получения проекта, указанного в пункте 20 настоящего Порядка, представляет его Главе Республики Дагестан.</w:t>
      </w:r>
    </w:p>
    <w:p w:rsidR="00520112" w:rsidRDefault="00520112" w:rsidP="00520112">
      <w:pPr>
        <w:pStyle w:val="ConsPlusNormal"/>
        <w:ind w:firstLine="709"/>
        <w:contextualSpacing/>
        <w:jc w:val="both"/>
      </w:pPr>
    </w:p>
    <w:p w:rsidR="00520112" w:rsidRDefault="00520112" w:rsidP="00520112">
      <w:pPr>
        <w:pStyle w:val="ConsPlusNormal"/>
        <w:spacing w:before="280"/>
        <w:contextualSpacing/>
        <w:jc w:val="center"/>
      </w:pPr>
    </w:p>
    <w:p w:rsidR="00520112" w:rsidRDefault="00520112" w:rsidP="00520112">
      <w:pPr>
        <w:pStyle w:val="ConsPlusNormal"/>
        <w:spacing w:before="280"/>
        <w:contextualSpacing/>
        <w:jc w:val="center"/>
      </w:pPr>
      <w:r>
        <w:t>_______________________</w:t>
      </w:r>
    </w:p>
    <w:p w:rsidR="00520112" w:rsidRPr="005C5D20" w:rsidRDefault="00520112" w:rsidP="00520112">
      <w:pPr>
        <w:pStyle w:val="ConsPlusNormal"/>
        <w:spacing w:before="280"/>
        <w:contextualSpacing/>
        <w:jc w:val="center"/>
      </w:pPr>
    </w:p>
    <w:p w:rsidR="00520112" w:rsidRDefault="00520112" w:rsidP="0078522A">
      <w:pPr>
        <w:autoSpaceDE w:val="0"/>
        <w:autoSpaceDN w:val="0"/>
        <w:adjustRightInd w:val="0"/>
        <w:rPr>
          <w:rFonts w:cs="Times New Roman"/>
          <w:szCs w:val="28"/>
        </w:rPr>
        <w:sectPr w:rsidR="00520112" w:rsidSect="00A56CB3">
          <w:head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20112" w:rsidRDefault="00520112" w:rsidP="00520112">
      <w:pPr>
        <w:pStyle w:val="ConsPlusTitle"/>
        <w:ind w:left="4956"/>
        <w:contextualSpacing/>
        <w:jc w:val="center"/>
        <w:rPr>
          <w:b w:val="0"/>
        </w:rPr>
      </w:pPr>
      <w:r>
        <w:rPr>
          <w:b w:val="0"/>
        </w:rPr>
        <w:lastRenderedPageBreak/>
        <w:t>УТВЕРЖДЕНА</w:t>
      </w:r>
    </w:p>
    <w:p w:rsidR="00520112" w:rsidRDefault="00520112" w:rsidP="00520112">
      <w:pPr>
        <w:pStyle w:val="ConsPlusTitle"/>
        <w:ind w:left="4956"/>
        <w:contextualSpacing/>
        <w:jc w:val="center"/>
        <w:rPr>
          <w:b w:val="0"/>
        </w:rPr>
      </w:pPr>
      <w:r>
        <w:rPr>
          <w:b w:val="0"/>
        </w:rPr>
        <w:t>приказом Администрации</w:t>
      </w:r>
    </w:p>
    <w:p w:rsidR="00520112" w:rsidRDefault="00520112" w:rsidP="00520112">
      <w:pPr>
        <w:pStyle w:val="ConsPlusTitle"/>
        <w:ind w:left="4956"/>
        <w:contextualSpacing/>
        <w:jc w:val="center"/>
        <w:rPr>
          <w:b w:val="0"/>
        </w:rPr>
      </w:pPr>
      <w:r>
        <w:rPr>
          <w:b w:val="0"/>
        </w:rPr>
        <w:t>Главы и Правительства</w:t>
      </w:r>
    </w:p>
    <w:p w:rsidR="00520112" w:rsidRDefault="00520112" w:rsidP="00520112">
      <w:pPr>
        <w:pStyle w:val="ConsPlusTitle"/>
        <w:ind w:left="4956"/>
        <w:contextualSpacing/>
        <w:jc w:val="center"/>
        <w:rPr>
          <w:b w:val="0"/>
        </w:rPr>
      </w:pPr>
      <w:r>
        <w:rPr>
          <w:b w:val="0"/>
        </w:rPr>
        <w:t>Республики Дагестан</w:t>
      </w:r>
    </w:p>
    <w:p w:rsidR="00520112" w:rsidRPr="00180222" w:rsidRDefault="00520112" w:rsidP="00520112">
      <w:pPr>
        <w:autoSpaceDE w:val="0"/>
        <w:autoSpaceDN w:val="0"/>
        <w:adjustRightInd w:val="0"/>
        <w:jc w:val="left"/>
        <w:rPr>
          <w:rFonts w:cs="Times New Roman"/>
          <w:szCs w:val="28"/>
        </w:rPr>
      </w:pPr>
    </w:p>
    <w:p w:rsidR="00520112" w:rsidRPr="00180222" w:rsidRDefault="00520112" w:rsidP="0052011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 w:rsidRPr="00180222">
        <w:rPr>
          <w:rFonts w:cs="Times New Roman"/>
          <w:szCs w:val="28"/>
        </w:rPr>
        <w:t>Форма</w:t>
      </w:r>
    </w:p>
    <w:p w:rsidR="00520112" w:rsidRPr="0043547C" w:rsidRDefault="00520112" w:rsidP="00520112">
      <w:pPr>
        <w:autoSpaceDE w:val="0"/>
        <w:autoSpaceDN w:val="0"/>
        <w:adjustRightInd w:val="0"/>
        <w:ind w:left="7080"/>
        <w:jc w:val="center"/>
        <w:outlineLvl w:val="0"/>
        <w:rPr>
          <w:rFonts w:cs="Times New Roman"/>
          <w:szCs w:val="28"/>
        </w:rPr>
      </w:pPr>
    </w:p>
    <w:p w:rsidR="00520112" w:rsidRDefault="00520112" w:rsidP="00520112">
      <w:pPr>
        <w:autoSpaceDE w:val="0"/>
        <w:autoSpaceDN w:val="0"/>
        <w:adjustRightInd w:val="0"/>
        <w:ind w:left="708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Главе</w:t>
      </w:r>
    </w:p>
    <w:p w:rsidR="00520112" w:rsidRPr="0043547C" w:rsidRDefault="00520112" w:rsidP="00520112">
      <w:pPr>
        <w:autoSpaceDE w:val="0"/>
        <w:autoSpaceDN w:val="0"/>
        <w:adjustRightInd w:val="0"/>
        <w:ind w:left="708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Республики Дагестан</w:t>
      </w:r>
    </w:p>
    <w:p w:rsidR="00520112" w:rsidRDefault="00520112" w:rsidP="0052011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20112" w:rsidRPr="0043547C" w:rsidRDefault="00520112" w:rsidP="00520112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З А К Л Ю Ч Е Н И Е</w:t>
      </w:r>
    </w:p>
    <w:p w:rsidR="00520112" w:rsidRPr="0043547C" w:rsidRDefault="00520112" w:rsidP="00520112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 наличии правовых оснований для вынесения предупреждения, объявления выговора главе муниципального образования, главе местной администрации муниципального образования Республики Дагестан</w:t>
      </w:r>
    </w:p>
    <w:p w:rsidR="00520112" w:rsidRPr="0043547C" w:rsidRDefault="00520112" w:rsidP="00520112">
      <w:pPr>
        <w:autoSpaceDE w:val="0"/>
        <w:autoSpaceDN w:val="0"/>
        <w:adjustRightInd w:val="0"/>
        <w:rPr>
          <w:rFonts w:cs="Times New Roman"/>
          <w:szCs w:val="28"/>
        </w:rPr>
      </w:pPr>
    </w:p>
    <w:tbl>
      <w:tblPr>
        <w:tblStyle w:val="ac"/>
        <w:tblW w:w="10632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520112" w:rsidRPr="00A66226" w:rsidTr="000B7E24">
        <w:trPr>
          <w:trHeight w:val="503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0112" w:rsidRPr="0027512D" w:rsidRDefault="00520112" w:rsidP="000B7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27512D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лице, замещающем должность главы муниципального образования,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местной </w:t>
            </w:r>
            <w:r w:rsidRPr="0027512D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Республики Дагестан, в отношении которого составлено заключение</w:t>
            </w:r>
          </w:p>
          <w:p w:rsidR="00520112" w:rsidRDefault="00520112" w:rsidP="000B7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8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20112" w:rsidRPr="00A66226" w:rsidTr="000B7E24">
        <w:trPr>
          <w:trHeight w:val="445"/>
        </w:trPr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0112" w:rsidRDefault="00520112" w:rsidP="000B7E24">
            <w:pPr>
              <w:pStyle w:val="ab"/>
              <w:ind w:firstLine="31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замещаемой должности, Ф.И.О)</w:t>
            </w:r>
          </w:p>
        </w:tc>
      </w:tr>
      <w:tr w:rsidR="00520112" w:rsidRPr="00A66226" w:rsidTr="000B7E24">
        <w:tblPrEx>
          <w:tblBorders>
            <w:bottom w:val="none" w:sz="0" w:space="0" w:color="auto"/>
          </w:tblBorders>
        </w:tblPrEx>
        <w:tc>
          <w:tcPr>
            <w:tcW w:w="10632" w:type="dxa"/>
            <w:hideMark/>
          </w:tcPr>
          <w:p w:rsidR="00520112" w:rsidRDefault="00520112" w:rsidP="000B7E24">
            <w:pPr>
              <w:tabs>
                <w:tab w:val="left" w:pos="360"/>
              </w:tabs>
              <w:rPr>
                <w:szCs w:val="28"/>
              </w:rPr>
            </w:pPr>
            <w:r>
              <w:rPr>
                <w:szCs w:val="28"/>
              </w:rPr>
              <w:t>2. Информация</w:t>
            </w:r>
            <w:r w:rsidRPr="0027512D">
              <w:rPr>
                <w:szCs w:val="28"/>
              </w:rPr>
              <w:t xml:space="preserve"> </w:t>
            </w:r>
            <w:r>
              <w:rPr>
                <w:szCs w:val="28"/>
              </w:rPr>
              <w:t>о неисполнении или ненадлежащем исполнении обязанностей по обеспечению осуществления органами местного самоуправления __________________________________________________________________________</w:t>
            </w:r>
          </w:p>
          <w:p w:rsidR="00520112" w:rsidRDefault="00520112" w:rsidP="000B7E24">
            <w:pPr>
              <w:tabs>
                <w:tab w:val="left" w:pos="360"/>
              </w:tabs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  <w:t>(наименование муниципального образования Республики Дагестан)</w:t>
            </w:r>
          </w:p>
          <w:p w:rsidR="00520112" w:rsidRDefault="00520112" w:rsidP="000B7E24">
            <w:pPr>
              <w:tabs>
                <w:tab w:val="left" w:pos="360"/>
              </w:tabs>
              <w:rPr>
                <w:szCs w:val="28"/>
              </w:rPr>
            </w:pPr>
            <w:r>
              <w:rPr>
                <w:szCs w:val="28"/>
              </w:rPr>
              <w:t>отдельных государственных полномочий, переданных ___________________________</w:t>
            </w:r>
          </w:p>
          <w:p w:rsidR="00520112" w:rsidRDefault="00520112" w:rsidP="000B7E24">
            <w:pPr>
              <w:tabs>
                <w:tab w:val="left" w:pos="360"/>
              </w:tabs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__________________________________________________________________________</w:t>
            </w:r>
          </w:p>
          <w:p w:rsidR="00520112" w:rsidRDefault="00520112" w:rsidP="000B7E24">
            <w:pPr>
              <w:tabs>
                <w:tab w:val="left" w:pos="360"/>
              </w:tabs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  <w:t>(наименование федерального закона или закона Республики Дагестан)</w:t>
            </w:r>
          </w:p>
          <w:p w:rsidR="00520112" w:rsidRPr="00D37683" w:rsidRDefault="00520112" w:rsidP="000B7E24">
            <w:pPr>
              <w:tabs>
                <w:tab w:val="left" w:pos="3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__________________________________________________________________________</w:t>
            </w:r>
          </w:p>
          <w:p w:rsidR="00520112" w:rsidRPr="00406793" w:rsidRDefault="00520112" w:rsidP="000B7E24">
            <w:pPr>
              <w:tabs>
                <w:tab w:val="left" w:pos="360"/>
              </w:tabs>
              <w:ind w:firstLine="318"/>
              <w:rPr>
                <w:b/>
                <w:sz w:val="10"/>
                <w:szCs w:val="10"/>
              </w:rPr>
            </w:pPr>
          </w:p>
        </w:tc>
      </w:tr>
      <w:tr w:rsidR="00520112" w:rsidRPr="00A66226" w:rsidTr="000B7E24">
        <w:tblPrEx>
          <w:tblBorders>
            <w:bottom w:val="none" w:sz="0" w:space="0" w:color="auto"/>
          </w:tblBorders>
        </w:tblPrEx>
        <w:trPr>
          <w:trHeight w:val="448"/>
        </w:trPr>
        <w:tc>
          <w:tcPr>
            <w:tcW w:w="10632" w:type="dxa"/>
            <w:tcBorders>
              <w:top w:val="nil"/>
              <w:left w:val="nil"/>
              <w:right w:val="nil"/>
            </w:tcBorders>
          </w:tcPr>
          <w:p w:rsidR="00520112" w:rsidRDefault="00520112" w:rsidP="000B7E24">
            <w:pPr>
              <w:rPr>
                <w:b/>
                <w:sz w:val="10"/>
                <w:szCs w:val="10"/>
              </w:rPr>
            </w:pPr>
            <w:r w:rsidRPr="00D37683">
              <w:rPr>
                <w:szCs w:val="28"/>
              </w:rPr>
              <w:t>3. Объяснения лица, замещающего</w:t>
            </w:r>
            <w:r>
              <w:rPr>
                <w:b/>
                <w:szCs w:val="28"/>
              </w:rPr>
              <w:t xml:space="preserve"> </w:t>
            </w:r>
            <w:r w:rsidRPr="0027512D">
              <w:rPr>
                <w:szCs w:val="28"/>
              </w:rPr>
              <w:t>должность главы муниципального образования, гл</w:t>
            </w:r>
            <w:r>
              <w:rPr>
                <w:szCs w:val="28"/>
              </w:rPr>
              <w:t>а</w:t>
            </w:r>
            <w:r w:rsidRPr="0027512D">
              <w:rPr>
                <w:szCs w:val="28"/>
              </w:rPr>
              <w:t>вы</w:t>
            </w:r>
            <w:r>
              <w:rPr>
                <w:szCs w:val="28"/>
              </w:rPr>
              <w:t xml:space="preserve"> местной</w:t>
            </w:r>
            <w:r w:rsidRPr="0027512D">
              <w:rPr>
                <w:szCs w:val="28"/>
              </w:rPr>
              <w:t xml:space="preserve"> администрации муниципального образования Республики Дагестан</w:t>
            </w:r>
            <w:r w:rsidRPr="001D1EC6">
              <w:rPr>
                <w:b/>
                <w:sz w:val="10"/>
                <w:szCs w:val="10"/>
              </w:rPr>
              <w:t xml:space="preserve"> </w:t>
            </w:r>
            <w:r>
              <w:rPr>
                <w:b/>
                <w:szCs w:val="10"/>
              </w:rPr>
              <w:t>_</w:t>
            </w:r>
            <w:r w:rsidRPr="002E5585">
              <w:rPr>
                <w:b/>
                <w:szCs w:val="10"/>
              </w:rPr>
              <w:t>__</w:t>
            </w:r>
          </w:p>
          <w:p w:rsidR="00520112" w:rsidRDefault="00520112" w:rsidP="000B7E24">
            <w:pPr>
              <w:ind w:firstLine="318"/>
              <w:rPr>
                <w:b/>
                <w:sz w:val="10"/>
                <w:szCs w:val="10"/>
              </w:rPr>
            </w:pPr>
          </w:p>
          <w:p w:rsidR="00520112" w:rsidRPr="00D37683" w:rsidRDefault="00520112" w:rsidP="000B7E2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__________________________________________________________________________</w:t>
            </w:r>
          </w:p>
          <w:p w:rsidR="00520112" w:rsidRPr="007172D4" w:rsidRDefault="00520112" w:rsidP="000B7E24">
            <w:pPr>
              <w:ind w:firstLine="318"/>
              <w:rPr>
                <w:sz w:val="6"/>
                <w:szCs w:val="6"/>
              </w:rPr>
            </w:pPr>
          </w:p>
        </w:tc>
      </w:tr>
      <w:tr w:rsidR="00520112" w:rsidRPr="00A66226" w:rsidTr="000B7E24">
        <w:tblPrEx>
          <w:tblBorders>
            <w:bottom w:val="none" w:sz="0" w:space="0" w:color="auto"/>
          </w:tblBorders>
        </w:tblPrEx>
        <w:tc>
          <w:tcPr>
            <w:tcW w:w="10632" w:type="dxa"/>
            <w:hideMark/>
          </w:tcPr>
          <w:p w:rsidR="00520112" w:rsidRDefault="00520112" w:rsidP="000B7E24">
            <w:pPr>
              <w:tabs>
                <w:tab w:val="left" w:pos="360"/>
              </w:tabs>
              <w:rPr>
                <w:szCs w:val="28"/>
              </w:rPr>
            </w:pPr>
            <w:r w:rsidRPr="00D37683">
              <w:rPr>
                <w:szCs w:val="28"/>
              </w:rPr>
              <w:t xml:space="preserve">4. </w:t>
            </w:r>
            <w:r>
              <w:rPr>
                <w:szCs w:val="28"/>
              </w:rPr>
              <w:t xml:space="preserve">Правовые основания для </w:t>
            </w:r>
            <w:r w:rsidRPr="00D37683">
              <w:rPr>
                <w:szCs w:val="28"/>
              </w:rPr>
              <w:t>вынесения предупреждения, объявления выговора главе муниципального образования, главе</w:t>
            </w:r>
            <w:r>
              <w:rPr>
                <w:szCs w:val="28"/>
              </w:rPr>
              <w:t xml:space="preserve"> местной</w:t>
            </w:r>
            <w:r w:rsidRPr="00D37683">
              <w:rPr>
                <w:szCs w:val="28"/>
              </w:rPr>
              <w:t xml:space="preserve"> администрации муниципального образования Республики Дагестан</w:t>
            </w:r>
            <w:r>
              <w:rPr>
                <w:szCs w:val="28"/>
              </w:rPr>
              <w:t>_____________________________________________</w:t>
            </w:r>
          </w:p>
          <w:p w:rsidR="00520112" w:rsidRDefault="00520112" w:rsidP="000B7E24">
            <w:pPr>
              <w:tabs>
                <w:tab w:val="left" w:pos="360"/>
              </w:tabs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__________________________________________________________________________</w:t>
            </w:r>
          </w:p>
          <w:p w:rsidR="00520112" w:rsidRPr="00D37683" w:rsidRDefault="00520112" w:rsidP="000B7E24">
            <w:pPr>
              <w:tabs>
                <w:tab w:val="left" w:pos="360"/>
              </w:tabs>
              <w:rPr>
                <w:sz w:val="4"/>
                <w:szCs w:val="4"/>
              </w:rPr>
            </w:pPr>
          </w:p>
        </w:tc>
      </w:tr>
    </w:tbl>
    <w:p w:rsidR="00520112" w:rsidRDefault="00520112" w:rsidP="00520112">
      <w:pPr>
        <w:autoSpaceDE w:val="0"/>
        <w:autoSpaceDN w:val="0"/>
        <w:adjustRightInd w:val="0"/>
        <w:ind w:left="4248"/>
        <w:jc w:val="center"/>
        <w:outlineLvl w:val="0"/>
        <w:rPr>
          <w:rFonts w:cs="Times New Roman"/>
          <w:szCs w:val="28"/>
        </w:rPr>
      </w:pPr>
    </w:p>
    <w:p w:rsidR="00520112" w:rsidRPr="003E2888" w:rsidRDefault="00520112" w:rsidP="00520112">
      <w:pPr>
        <w:rPr>
          <w:szCs w:val="28"/>
        </w:rPr>
      </w:pPr>
      <w:r w:rsidRPr="003E2888">
        <w:rPr>
          <w:szCs w:val="28"/>
        </w:rPr>
        <w:t xml:space="preserve">Руководитель Администрации </w:t>
      </w:r>
    </w:p>
    <w:p w:rsidR="00520112" w:rsidRPr="003E2888" w:rsidRDefault="00520112" w:rsidP="00520112">
      <w:pPr>
        <w:rPr>
          <w:szCs w:val="28"/>
        </w:rPr>
      </w:pPr>
      <w:r w:rsidRPr="003E2888">
        <w:rPr>
          <w:szCs w:val="28"/>
        </w:rPr>
        <w:t xml:space="preserve">      Главы и Правительства</w:t>
      </w:r>
    </w:p>
    <w:p w:rsidR="00520112" w:rsidRPr="003E2888" w:rsidRDefault="00520112" w:rsidP="00520112">
      <w:pPr>
        <w:rPr>
          <w:szCs w:val="28"/>
        </w:rPr>
      </w:pPr>
      <w:r>
        <w:rPr>
          <w:szCs w:val="28"/>
        </w:rPr>
        <w:t xml:space="preserve">        </w:t>
      </w:r>
      <w:r w:rsidRPr="003E2888">
        <w:rPr>
          <w:szCs w:val="28"/>
        </w:rPr>
        <w:t xml:space="preserve">Республики Дагестан                  ______________      </w:t>
      </w:r>
      <w:r>
        <w:rPr>
          <w:szCs w:val="28"/>
        </w:rPr>
        <w:t xml:space="preserve">  </w:t>
      </w:r>
      <w:r w:rsidRPr="003E2888">
        <w:rPr>
          <w:szCs w:val="28"/>
        </w:rPr>
        <w:t xml:space="preserve"> </w:t>
      </w:r>
      <w:r>
        <w:rPr>
          <w:szCs w:val="28"/>
        </w:rPr>
        <w:t xml:space="preserve">      </w:t>
      </w:r>
      <w:r w:rsidRPr="003E2888">
        <w:rPr>
          <w:szCs w:val="28"/>
        </w:rPr>
        <w:t xml:space="preserve">   (инициалы, фамилия)</w:t>
      </w:r>
    </w:p>
    <w:p w:rsidR="00520112" w:rsidRPr="003E2888" w:rsidRDefault="00520112" w:rsidP="00520112">
      <w:pPr>
        <w:rPr>
          <w:sz w:val="20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  <w:r w:rsidRPr="003E2888">
        <w:rPr>
          <w:sz w:val="20"/>
          <w:szCs w:val="28"/>
        </w:rPr>
        <w:t>(подпись)</w:t>
      </w:r>
    </w:p>
    <w:p w:rsidR="00520112" w:rsidRDefault="00520112" w:rsidP="00520112">
      <w:pPr>
        <w:rPr>
          <w:sz w:val="24"/>
          <w:szCs w:val="24"/>
        </w:rPr>
      </w:pPr>
    </w:p>
    <w:p w:rsidR="00520112" w:rsidRPr="00180222" w:rsidRDefault="00520112" w:rsidP="00520112">
      <w:pPr>
        <w:jc w:val="center"/>
        <w:rPr>
          <w:sz w:val="24"/>
          <w:szCs w:val="24"/>
        </w:rPr>
      </w:pPr>
      <w:r w:rsidRPr="00180222">
        <w:rPr>
          <w:sz w:val="24"/>
          <w:szCs w:val="24"/>
        </w:rPr>
        <w:t>________________________</w:t>
      </w:r>
    </w:p>
    <w:p w:rsidR="00520112" w:rsidRDefault="00520112" w:rsidP="0078522A">
      <w:pPr>
        <w:autoSpaceDE w:val="0"/>
        <w:autoSpaceDN w:val="0"/>
        <w:adjustRightInd w:val="0"/>
        <w:rPr>
          <w:rFonts w:cs="Times New Roman"/>
          <w:szCs w:val="28"/>
        </w:rPr>
        <w:sectPr w:rsidR="00520112" w:rsidSect="008D5AD9">
          <w:headerReference w:type="default" r:id="rId12"/>
          <w:pgSz w:w="11906" w:h="16838"/>
          <w:pgMar w:top="851" w:right="709" w:bottom="1134" w:left="992" w:header="709" w:footer="709" w:gutter="0"/>
          <w:cols w:space="708"/>
          <w:titlePg/>
          <w:docGrid w:linePitch="381"/>
        </w:sectPr>
      </w:pPr>
    </w:p>
    <w:p w:rsidR="00520112" w:rsidRDefault="00520112" w:rsidP="00520112">
      <w:pPr>
        <w:pStyle w:val="ConsPlusTitle"/>
        <w:ind w:left="4956"/>
        <w:contextualSpacing/>
        <w:jc w:val="center"/>
        <w:rPr>
          <w:b w:val="0"/>
        </w:rPr>
      </w:pPr>
      <w:r>
        <w:rPr>
          <w:b w:val="0"/>
        </w:rPr>
        <w:lastRenderedPageBreak/>
        <w:t>УТВЕРЖДЕНА</w:t>
      </w:r>
    </w:p>
    <w:p w:rsidR="00520112" w:rsidRDefault="00520112" w:rsidP="00520112">
      <w:pPr>
        <w:pStyle w:val="ConsPlusTitle"/>
        <w:ind w:left="4956"/>
        <w:contextualSpacing/>
        <w:jc w:val="center"/>
        <w:rPr>
          <w:b w:val="0"/>
        </w:rPr>
      </w:pPr>
      <w:r>
        <w:rPr>
          <w:b w:val="0"/>
        </w:rPr>
        <w:t>приказом Администрации</w:t>
      </w:r>
    </w:p>
    <w:p w:rsidR="00520112" w:rsidRDefault="00520112" w:rsidP="00520112">
      <w:pPr>
        <w:pStyle w:val="ConsPlusTitle"/>
        <w:ind w:left="4956"/>
        <w:contextualSpacing/>
        <w:jc w:val="center"/>
        <w:rPr>
          <w:b w:val="0"/>
        </w:rPr>
      </w:pPr>
      <w:r>
        <w:rPr>
          <w:b w:val="0"/>
        </w:rPr>
        <w:t>Главы и Правительства</w:t>
      </w:r>
    </w:p>
    <w:p w:rsidR="00520112" w:rsidRDefault="00520112" w:rsidP="00520112">
      <w:pPr>
        <w:pStyle w:val="ConsPlusTitle"/>
        <w:ind w:left="4956"/>
        <w:contextualSpacing/>
        <w:jc w:val="center"/>
        <w:rPr>
          <w:b w:val="0"/>
        </w:rPr>
      </w:pPr>
      <w:r>
        <w:rPr>
          <w:b w:val="0"/>
        </w:rPr>
        <w:t>Республики Дагестан</w:t>
      </w:r>
    </w:p>
    <w:p w:rsidR="00520112" w:rsidRPr="00180222" w:rsidRDefault="00520112" w:rsidP="00520112">
      <w:pPr>
        <w:autoSpaceDE w:val="0"/>
        <w:autoSpaceDN w:val="0"/>
        <w:adjustRightInd w:val="0"/>
        <w:jc w:val="left"/>
        <w:rPr>
          <w:rFonts w:cs="Times New Roman"/>
          <w:szCs w:val="28"/>
        </w:rPr>
      </w:pPr>
    </w:p>
    <w:p w:rsidR="00520112" w:rsidRPr="00180222" w:rsidRDefault="00520112" w:rsidP="0052011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 w:rsidRPr="00180222">
        <w:rPr>
          <w:rFonts w:cs="Times New Roman"/>
          <w:szCs w:val="28"/>
        </w:rPr>
        <w:t>Форма</w:t>
      </w:r>
    </w:p>
    <w:p w:rsidR="00520112" w:rsidRPr="0043547C" w:rsidRDefault="00520112" w:rsidP="00520112">
      <w:pPr>
        <w:autoSpaceDE w:val="0"/>
        <w:autoSpaceDN w:val="0"/>
        <w:adjustRightInd w:val="0"/>
        <w:ind w:left="7080"/>
        <w:jc w:val="center"/>
        <w:outlineLvl w:val="0"/>
        <w:rPr>
          <w:rFonts w:cs="Times New Roman"/>
          <w:szCs w:val="28"/>
        </w:rPr>
      </w:pPr>
    </w:p>
    <w:p w:rsidR="00520112" w:rsidRDefault="00520112" w:rsidP="00520112">
      <w:pPr>
        <w:autoSpaceDE w:val="0"/>
        <w:autoSpaceDN w:val="0"/>
        <w:adjustRightInd w:val="0"/>
        <w:ind w:left="708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Главе</w:t>
      </w:r>
    </w:p>
    <w:p w:rsidR="00520112" w:rsidRPr="0043547C" w:rsidRDefault="00520112" w:rsidP="00520112">
      <w:pPr>
        <w:autoSpaceDE w:val="0"/>
        <w:autoSpaceDN w:val="0"/>
        <w:adjustRightInd w:val="0"/>
        <w:ind w:left="708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Республики Дагестан</w:t>
      </w:r>
    </w:p>
    <w:p w:rsidR="00520112" w:rsidRDefault="00520112" w:rsidP="0052011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20112" w:rsidRPr="0043547C" w:rsidRDefault="00520112" w:rsidP="00520112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З А К Л Ю Ч Е Н И Е</w:t>
      </w:r>
    </w:p>
    <w:p w:rsidR="00520112" w:rsidRDefault="00520112" w:rsidP="00520112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о наличии правовых оснований для отрешения от должности </w:t>
      </w:r>
    </w:p>
    <w:p w:rsidR="00520112" w:rsidRDefault="00520112" w:rsidP="00520112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главы муниципального образования, главы местной администрации </w:t>
      </w:r>
    </w:p>
    <w:p w:rsidR="00520112" w:rsidRPr="0043547C" w:rsidRDefault="00520112" w:rsidP="00520112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муниципального образования Республики Дагестан</w:t>
      </w:r>
    </w:p>
    <w:p w:rsidR="00520112" w:rsidRPr="0043547C" w:rsidRDefault="00520112" w:rsidP="00520112">
      <w:pPr>
        <w:autoSpaceDE w:val="0"/>
        <w:autoSpaceDN w:val="0"/>
        <w:adjustRightInd w:val="0"/>
        <w:rPr>
          <w:rFonts w:cs="Times New Roman"/>
          <w:szCs w:val="28"/>
        </w:rPr>
      </w:pPr>
    </w:p>
    <w:tbl>
      <w:tblPr>
        <w:tblStyle w:val="ac"/>
        <w:tblW w:w="10632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520112" w:rsidRPr="00A66226" w:rsidTr="000B7E24">
        <w:trPr>
          <w:trHeight w:val="503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0112" w:rsidRDefault="00520112" w:rsidP="000B7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27512D">
              <w:rPr>
                <w:rFonts w:ascii="Times New Roman" w:hAnsi="Times New Roman" w:cs="Times New Roman"/>
                <w:sz w:val="28"/>
                <w:szCs w:val="28"/>
              </w:rPr>
              <w:t>Сведения о лице, замещающем должность главы муниципального образования, главы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местной</w:t>
            </w:r>
            <w:r w:rsidRPr="0027512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Республики Дагестан, в отношении которого составлено заключение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0112" w:rsidRPr="00816811" w:rsidRDefault="00520112" w:rsidP="000B7E24"/>
        </w:tc>
      </w:tr>
      <w:tr w:rsidR="00520112" w:rsidRPr="00A66226" w:rsidTr="000B7E24">
        <w:trPr>
          <w:trHeight w:val="445"/>
        </w:trPr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0112" w:rsidRDefault="00520112" w:rsidP="000B7E24">
            <w:pPr>
              <w:pStyle w:val="ab"/>
              <w:ind w:firstLine="31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замещаемой должности, Ф.И.О)</w:t>
            </w:r>
          </w:p>
        </w:tc>
      </w:tr>
      <w:tr w:rsidR="00520112" w:rsidRPr="00A66226" w:rsidTr="000B7E24">
        <w:tblPrEx>
          <w:tblBorders>
            <w:bottom w:val="none" w:sz="0" w:space="0" w:color="auto"/>
          </w:tblBorders>
        </w:tblPrEx>
        <w:tc>
          <w:tcPr>
            <w:tcW w:w="10632" w:type="dxa"/>
            <w:hideMark/>
          </w:tcPr>
          <w:p w:rsidR="00520112" w:rsidRDefault="00520112" w:rsidP="000B7E24">
            <w:pPr>
              <w:tabs>
                <w:tab w:val="left" w:pos="360"/>
              </w:tabs>
              <w:rPr>
                <w:szCs w:val="28"/>
              </w:rPr>
            </w:pPr>
            <w:r>
              <w:rPr>
                <w:szCs w:val="28"/>
              </w:rPr>
              <w:t>2. Информация</w:t>
            </w:r>
            <w:r w:rsidRPr="0027512D">
              <w:rPr>
                <w:szCs w:val="28"/>
              </w:rPr>
              <w:t xml:space="preserve"> </w:t>
            </w:r>
            <w:r>
              <w:rPr>
                <w:szCs w:val="28"/>
              </w:rPr>
              <w:t>о недостаточности принятых главой муниципального образования, главой местной администрации_______________________________________________</w:t>
            </w:r>
          </w:p>
          <w:p w:rsidR="00520112" w:rsidRDefault="00520112" w:rsidP="000B7E24">
            <w:pPr>
              <w:tabs>
                <w:tab w:val="left" w:pos="360"/>
              </w:tabs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  <w:t xml:space="preserve">                                                                                                   (наименование муниципального образования Республики Дагестан)</w:t>
            </w:r>
          </w:p>
          <w:p w:rsidR="00520112" w:rsidRDefault="00520112" w:rsidP="000B7E24">
            <w:pPr>
              <w:tabs>
                <w:tab w:val="left" w:pos="360"/>
              </w:tabs>
              <w:rPr>
                <w:szCs w:val="28"/>
              </w:rPr>
            </w:pPr>
            <w:r>
              <w:rPr>
                <w:szCs w:val="28"/>
              </w:rPr>
              <w:t>по устранению причин, послуживших основанием для вынесения ему предупреждения, объявления выговора ________________________________________</w:t>
            </w:r>
          </w:p>
          <w:p w:rsidR="00520112" w:rsidRDefault="00520112" w:rsidP="000B7E24">
            <w:pPr>
              <w:tabs>
                <w:tab w:val="left" w:pos="360"/>
              </w:tabs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__________________________________________________________________________</w:t>
            </w:r>
          </w:p>
          <w:p w:rsidR="00520112" w:rsidRPr="00406793" w:rsidRDefault="00520112" w:rsidP="000B7E24">
            <w:pPr>
              <w:tabs>
                <w:tab w:val="left" w:pos="360"/>
              </w:tabs>
              <w:ind w:firstLine="318"/>
              <w:rPr>
                <w:b/>
                <w:sz w:val="10"/>
                <w:szCs w:val="10"/>
              </w:rPr>
            </w:pPr>
          </w:p>
        </w:tc>
      </w:tr>
      <w:tr w:rsidR="00520112" w:rsidRPr="00A66226" w:rsidTr="000B7E24">
        <w:tblPrEx>
          <w:tblBorders>
            <w:bottom w:val="none" w:sz="0" w:space="0" w:color="auto"/>
          </w:tblBorders>
        </w:tblPrEx>
        <w:trPr>
          <w:trHeight w:val="448"/>
        </w:trPr>
        <w:tc>
          <w:tcPr>
            <w:tcW w:w="10632" w:type="dxa"/>
            <w:tcBorders>
              <w:top w:val="nil"/>
              <w:left w:val="nil"/>
              <w:right w:val="nil"/>
            </w:tcBorders>
          </w:tcPr>
          <w:p w:rsidR="00520112" w:rsidRDefault="00520112" w:rsidP="000B7E24">
            <w:pPr>
              <w:rPr>
                <w:b/>
                <w:sz w:val="10"/>
                <w:szCs w:val="10"/>
              </w:rPr>
            </w:pPr>
            <w:r w:rsidRPr="00D37683">
              <w:rPr>
                <w:szCs w:val="28"/>
              </w:rPr>
              <w:t>3. Объяснения лица, замещающего</w:t>
            </w:r>
            <w:r>
              <w:rPr>
                <w:b/>
                <w:szCs w:val="28"/>
              </w:rPr>
              <w:t xml:space="preserve"> </w:t>
            </w:r>
            <w:r w:rsidRPr="0027512D">
              <w:rPr>
                <w:szCs w:val="28"/>
              </w:rPr>
              <w:t xml:space="preserve">должность главы муниципального образования, главы </w:t>
            </w:r>
            <w:r>
              <w:rPr>
                <w:szCs w:val="28"/>
              </w:rPr>
              <w:t xml:space="preserve">местной </w:t>
            </w:r>
            <w:r w:rsidRPr="0027512D">
              <w:rPr>
                <w:szCs w:val="28"/>
              </w:rPr>
              <w:t>администрации муниципального образования Республики Дагестан</w:t>
            </w:r>
            <w:r w:rsidRPr="001D1EC6">
              <w:rPr>
                <w:b/>
                <w:sz w:val="10"/>
                <w:szCs w:val="10"/>
              </w:rPr>
              <w:t xml:space="preserve"> </w:t>
            </w:r>
            <w:r>
              <w:rPr>
                <w:b/>
                <w:szCs w:val="10"/>
              </w:rPr>
              <w:t>_</w:t>
            </w:r>
            <w:r w:rsidRPr="00816811">
              <w:rPr>
                <w:b/>
                <w:szCs w:val="10"/>
              </w:rPr>
              <w:t>__</w:t>
            </w:r>
          </w:p>
          <w:p w:rsidR="00520112" w:rsidRDefault="00520112" w:rsidP="000B7E24">
            <w:pPr>
              <w:ind w:firstLine="318"/>
              <w:rPr>
                <w:b/>
                <w:sz w:val="10"/>
                <w:szCs w:val="10"/>
              </w:rPr>
            </w:pPr>
          </w:p>
          <w:p w:rsidR="00520112" w:rsidRPr="00D37683" w:rsidRDefault="00520112" w:rsidP="000B7E2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__________________________________________________________________________</w:t>
            </w:r>
          </w:p>
          <w:p w:rsidR="00520112" w:rsidRPr="007172D4" w:rsidRDefault="00520112" w:rsidP="000B7E24">
            <w:pPr>
              <w:ind w:firstLine="318"/>
              <w:rPr>
                <w:sz w:val="6"/>
                <w:szCs w:val="6"/>
              </w:rPr>
            </w:pPr>
          </w:p>
        </w:tc>
      </w:tr>
      <w:tr w:rsidR="00520112" w:rsidRPr="00A66226" w:rsidTr="000B7E24">
        <w:tblPrEx>
          <w:tblBorders>
            <w:bottom w:val="none" w:sz="0" w:space="0" w:color="auto"/>
          </w:tblBorders>
        </w:tblPrEx>
        <w:tc>
          <w:tcPr>
            <w:tcW w:w="10632" w:type="dxa"/>
            <w:hideMark/>
          </w:tcPr>
          <w:p w:rsidR="00520112" w:rsidRDefault="00520112" w:rsidP="000B7E24">
            <w:pPr>
              <w:tabs>
                <w:tab w:val="left" w:pos="360"/>
              </w:tabs>
              <w:rPr>
                <w:szCs w:val="28"/>
              </w:rPr>
            </w:pPr>
            <w:r w:rsidRPr="00D37683">
              <w:rPr>
                <w:szCs w:val="28"/>
              </w:rPr>
              <w:t xml:space="preserve">4. </w:t>
            </w:r>
            <w:r>
              <w:rPr>
                <w:szCs w:val="28"/>
              </w:rPr>
              <w:t xml:space="preserve">Правовые основания для отрешения от должности </w:t>
            </w:r>
            <w:r w:rsidRPr="00D37683">
              <w:rPr>
                <w:szCs w:val="28"/>
              </w:rPr>
              <w:t>глав</w:t>
            </w:r>
            <w:r>
              <w:rPr>
                <w:szCs w:val="28"/>
              </w:rPr>
              <w:t>ы</w:t>
            </w:r>
            <w:r w:rsidRPr="00D37683">
              <w:rPr>
                <w:szCs w:val="28"/>
              </w:rPr>
              <w:t xml:space="preserve"> муниципального образования, глав</w:t>
            </w:r>
            <w:r>
              <w:rPr>
                <w:szCs w:val="28"/>
              </w:rPr>
              <w:t>ы местной</w:t>
            </w:r>
            <w:r w:rsidRPr="00D37683">
              <w:rPr>
                <w:szCs w:val="28"/>
              </w:rPr>
              <w:t xml:space="preserve"> администрации муниципального образования Республики Дагестан</w:t>
            </w:r>
            <w:r>
              <w:rPr>
                <w:szCs w:val="28"/>
              </w:rPr>
              <w:t>__________________________________________________________________</w:t>
            </w:r>
          </w:p>
          <w:p w:rsidR="00520112" w:rsidRDefault="00520112" w:rsidP="000B7E24">
            <w:pPr>
              <w:tabs>
                <w:tab w:val="left" w:pos="360"/>
              </w:tabs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__________________________________________________________________________</w:t>
            </w:r>
          </w:p>
          <w:p w:rsidR="00520112" w:rsidRPr="00D37683" w:rsidRDefault="00520112" w:rsidP="000B7E24">
            <w:pPr>
              <w:tabs>
                <w:tab w:val="left" w:pos="360"/>
              </w:tabs>
              <w:rPr>
                <w:sz w:val="4"/>
                <w:szCs w:val="4"/>
              </w:rPr>
            </w:pPr>
          </w:p>
        </w:tc>
      </w:tr>
    </w:tbl>
    <w:p w:rsidR="00520112" w:rsidRDefault="00520112" w:rsidP="00520112">
      <w:pPr>
        <w:autoSpaceDE w:val="0"/>
        <w:autoSpaceDN w:val="0"/>
        <w:adjustRightInd w:val="0"/>
        <w:ind w:left="4248"/>
        <w:jc w:val="center"/>
        <w:outlineLvl w:val="0"/>
        <w:rPr>
          <w:rFonts w:cs="Times New Roman"/>
          <w:szCs w:val="28"/>
        </w:rPr>
      </w:pPr>
    </w:p>
    <w:p w:rsidR="00520112" w:rsidRDefault="00520112" w:rsidP="00520112">
      <w:pPr>
        <w:autoSpaceDE w:val="0"/>
        <w:autoSpaceDN w:val="0"/>
        <w:adjustRightInd w:val="0"/>
        <w:ind w:left="4248"/>
        <w:jc w:val="center"/>
        <w:outlineLvl w:val="0"/>
        <w:rPr>
          <w:rFonts w:cs="Times New Roman"/>
          <w:szCs w:val="28"/>
        </w:rPr>
      </w:pPr>
    </w:p>
    <w:p w:rsidR="00520112" w:rsidRPr="003E2888" w:rsidRDefault="00520112" w:rsidP="00520112">
      <w:pPr>
        <w:rPr>
          <w:szCs w:val="28"/>
        </w:rPr>
      </w:pPr>
      <w:r w:rsidRPr="003E2888">
        <w:rPr>
          <w:szCs w:val="28"/>
        </w:rPr>
        <w:t xml:space="preserve">Руководитель Администрации </w:t>
      </w:r>
    </w:p>
    <w:p w:rsidR="00520112" w:rsidRPr="003E2888" w:rsidRDefault="00520112" w:rsidP="00520112">
      <w:pPr>
        <w:rPr>
          <w:szCs w:val="28"/>
        </w:rPr>
      </w:pPr>
      <w:r w:rsidRPr="003E2888">
        <w:rPr>
          <w:szCs w:val="28"/>
        </w:rPr>
        <w:t xml:space="preserve">      Главы и Правительства</w:t>
      </w:r>
    </w:p>
    <w:p w:rsidR="00520112" w:rsidRPr="003E2888" w:rsidRDefault="00520112" w:rsidP="00520112">
      <w:pPr>
        <w:rPr>
          <w:szCs w:val="28"/>
        </w:rPr>
      </w:pPr>
      <w:r>
        <w:rPr>
          <w:szCs w:val="28"/>
        </w:rPr>
        <w:t xml:space="preserve">        </w:t>
      </w:r>
      <w:r w:rsidRPr="003E2888">
        <w:rPr>
          <w:szCs w:val="28"/>
        </w:rPr>
        <w:t xml:space="preserve">Республики Дагестан                  ______________      </w:t>
      </w:r>
      <w:r>
        <w:rPr>
          <w:szCs w:val="28"/>
        </w:rPr>
        <w:t xml:space="preserve">  </w:t>
      </w:r>
      <w:r w:rsidRPr="003E2888">
        <w:rPr>
          <w:szCs w:val="28"/>
        </w:rPr>
        <w:t xml:space="preserve"> </w:t>
      </w:r>
      <w:r>
        <w:rPr>
          <w:szCs w:val="28"/>
        </w:rPr>
        <w:t xml:space="preserve">      </w:t>
      </w:r>
      <w:r w:rsidRPr="003E2888">
        <w:rPr>
          <w:szCs w:val="28"/>
        </w:rPr>
        <w:t xml:space="preserve">   (инициалы, фамилия)</w:t>
      </w:r>
    </w:p>
    <w:p w:rsidR="00520112" w:rsidRPr="003E2888" w:rsidRDefault="00520112" w:rsidP="00520112">
      <w:pPr>
        <w:rPr>
          <w:sz w:val="20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  <w:r w:rsidRPr="003E2888">
        <w:rPr>
          <w:sz w:val="20"/>
          <w:szCs w:val="28"/>
        </w:rPr>
        <w:t>(подпись)</w:t>
      </w:r>
    </w:p>
    <w:p w:rsidR="00520112" w:rsidRDefault="00520112" w:rsidP="00520112">
      <w:pPr>
        <w:rPr>
          <w:sz w:val="24"/>
          <w:szCs w:val="24"/>
        </w:rPr>
      </w:pPr>
    </w:p>
    <w:p w:rsidR="00520112" w:rsidRPr="00180222" w:rsidRDefault="00520112" w:rsidP="00520112">
      <w:pPr>
        <w:jc w:val="center"/>
        <w:rPr>
          <w:sz w:val="24"/>
          <w:szCs w:val="24"/>
        </w:rPr>
      </w:pPr>
      <w:r w:rsidRPr="00180222">
        <w:rPr>
          <w:sz w:val="24"/>
          <w:szCs w:val="24"/>
        </w:rPr>
        <w:t>________________________</w:t>
      </w:r>
    </w:p>
    <w:p w:rsidR="00520112" w:rsidRPr="00520112" w:rsidRDefault="00520112" w:rsidP="0078522A">
      <w:pPr>
        <w:autoSpaceDE w:val="0"/>
        <w:autoSpaceDN w:val="0"/>
        <w:adjustRightInd w:val="0"/>
        <w:rPr>
          <w:rFonts w:cs="Times New Roman"/>
          <w:szCs w:val="28"/>
        </w:rPr>
      </w:pPr>
    </w:p>
    <w:sectPr w:rsidR="00520112" w:rsidRPr="00520112" w:rsidSect="005E44CB">
      <w:headerReference w:type="default" r:id="rId13"/>
      <w:pgSz w:w="11906" w:h="16838"/>
      <w:pgMar w:top="851" w:right="709" w:bottom="1134" w:left="992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9FB" w:rsidRDefault="006F69FB" w:rsidP="00F30987">
      <w:r>
        <w:separator/>
      </w:r>
    </w:p>
  </w:endnote>
  <w:endnote w:type="continuationSeparator" w:id="0">
    <w:p w:rsidR="006F69FB" w:rsidRDefault="006F69FB" w:rsidP="00F3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9FB" w:rsidRDefault="006F69FB" w:rsidP="00F30987">
      <w:r>
        <w:separator/>
      </w:r>
    </w:p>
  </w:footnote>
  <w:footnote w:type="continuationSeparator" w:id="0">
    <w:p w:rsidR="006F69FB" w:rsidRDefault="006F69FB" w:rsidP="00F30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</w:rPr>
      <w:id w:val="1175230769"/>
      <w:docPartObj>
        <w:docPartGallery w:val="Page Numbers (Top of Page)"/>
        <w:docPartUnique/>
      </w:docPartObj>
    </w:sdtPr>
    <w:sdtEndPr/>
    <w:sdtContent>
      <w:p w:rsidR="00F95535" w:rsidRPr="00462379" w:rsidRDefault="00F95535">
        <w:pPr>
          <w:pStyle w:val="a4"/>
          <w:jc w:val="center"/>
          <w:rPr>
            <w:sz w:val="24"/>
          </w:rPr>
        </w:pPr>
        <w:r w:rsidRPr="00462379">
          <w:rPr>
            <w:sz w:val="24"/>
          </w:rPr>
          <w:fldChar w:fldCharType="begin"/>
        </w:r>
        <w:r w:rsidRPr="00462379">
          <w:rPr>
            <w:sz w:val="24"/>
          </w:rPr>
          <w:instrText>PAGE   \* MERGEFORMAT</w:instrText>
        </w:r>
        <w:r w:rsidRPr="00462379">
          <w:rPr>
            <w:sz w:val="24"/>
          </w:rPr>
          <w:fldChar w:fldCharType="separate"/>
        </w:r>
        <w:r w:rsidR="00B411BC">
          <w:rPr>
            <w:noProof/>
            <w:sz w:val="24"/>
          </w:rPr>
          <w:t>2</w:t>
        </w:r>
        <w:r w:rsidRPr="00462379">
          <w:rPr>
            <w:sz w:val="24"/>
          </w:rPr>
          <w:fldChar w:fldCharType="end"/>
        </w:r>
      </w:p>
    </w:sdtContent>
  </w:sdt>
  <w:p w:rsidR="00F95535" w:rsidRPr="00462379" w:rsidRDefault="00F95535">
    <w:pPr>
      <w:pStyle w:val="a4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1BC" w:rsidRDefault="00B411BC" w:rsidP="00B411BC">
    <w:pPr>
      <w:pStyle w:val="a4"/>
      <w:jc w:val="right"/>
    </w:pPr>
    <w: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337" w:rsidRPr="00520112" w:rsidRDefault="006F69FB" w:rsidP="00520112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5043076"/>
      <w:docPartObj>
        <w:docPartGallery w:val="Page Numbers (Top of Page)"/>
        <w:docPartUnique/>
      </w:docPartObj>
    </w:sdtPr>
    <w:sdtEndPr/>
    <w:sdtContent>
      <w:p w:rsidR="00856EA9" w:rsidRDefault="007A1E3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56EA9" w:rsidRDefault="006F69FB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7431593"/>
      <w:docPartObj>
        <w:docPartGallery w:val="Page Numbers (Top of Page)"/>
        <w:docPartUnique/>
      </w:docPartObj>
    </w:sdtPr>
    <w:sdtEndPr/>
    <w:sdtContent>
      <w:p w:rsidR="00856EA9" w:rsidRDefault="007A1E3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56EA9" w:rsidRDefault="006F69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1A"/>
    <w:rsid w:val="00011A57"/>
    <w:rsid w:val="00022BEB"/>
    <w:rsid w:val="00030F22"/>
    <w:rsid w:val="00066F02"/>
    <w:rsid w:val="00095934"/>
    <w:rsid w:val="000A1AF9"/>
    <w:rsid w:val="000A4B4D"/>
    <w:rsid w:val="000E6AA5"/>
    <w:rsid w:val="000F5D72"/>
    <w:rsid w:val="001008E7"/>
    <w:rsid w:val="0012269A"/>
    <w:rsid w:val="0013198C"/>
    <w:rsid w:val="00131A09"/>
    <w:rsid w:val="00144EE9"/>
    <w:rsid w:val="00154171"/>
    <w:rsid w:val="00166B7A"/>
    <w:rsid w:val="001A09C5"/>
    <w:rsid w:val="001A53A2"/>
    <w:rsid w:val="001A7DCD"/>
    <w:rsid w:val="00201963"/>
    <w:rsid w:val="00212CB6"/>
    <w:rsid w:val="00214694"/>
    <w:rsid w:val="00230750"/>
    <w:rsid w:val="00230D61"/>
    <w:rsid w:val="00233AE2"/>
    <w:rsid w:val="00237BF8"/>
    <w:rsid w:val="00244408"/>
    <w:rsid w:val="00245C56"/>
    <w:rsid w:val="002664BB"/>
    <w:rsid w:val="002717F5"/>
    <w:rsid w:val="00275448"/>
    <w:rsid w:val="002A439A"/>
    <w:rsid w:val="002C3C55"/>
    <w:rsid w:val="002D0A2C"/>
    <w:rsid w:val="002E2670"/>
    <w:rsid w:val="002F4875"/>
    <w:rsid w:val="002F6A25"/>
    <w:rsid w:val="003365CE"/>
    <w:rsid w:val="00337413"/>
    <w:rsid w:val="0038601C"/>
    <w:rsid w:val="00390156"/>
    <w:rsid w:val="00394EE9"/>
    <w:rsid w:val="003A4180"/>
    <w:rsid w:val="003B4BF8"/>
    <w:rsid w:val="003D0CF6"/>
    <w:rsid w:val="003D59C5"/>
    <w:rsid w:val="003E6836"/>
    <w:rsid w:val="0041392C"/>
    <w:rsid w:val="00416264"/>
    <w:rsid w:val="00420C18"/>
    <w:rsid w:val="00431ACB"/>
    <w:rsid w:val="00435605"/>
    <w:rsid w:val="00453549"/>
    <w:rsid w:val="00462379"/>
    <w:rsid w:val="00464094"/>
    <w:rsid w:val="00465B05"/>
    <w:rsid w:val="00467169"/>
    <w:rsid w:val="00480F04"/>
    <w:rsid w:val="0049313F"/>
    <w:rsid w:val="004C3689"/>
    <w:rsid w:val="004C4842"/>
    <w:rsid w:val="00500926"/>
    <w:rsid w:val="005113C8"/>
    <w:rsid w:val="00520112"/>
    <w:rsid w:val="00543009"/>
    <w:rsid w:val="00553520"/>
    <w:rsid w:val="005544CD"/>
    <w:rsid w:val="00561FE7"/>
    <w:rsid w:val="005679F9"/>
    <w:rsid w:val="00594DF6"/>
    <w:rsid w:val="005B29FD"/>
    <w:rsid w:val="005B7021"/>
    <w:rsid w:val="005C5D20"/>
    <w:rsid w:val="005C6EF3"/>
    <w:rsid w:val="005E0FB2"/>
    <w:rsid w:val="00665FDA"/>
    <w:rsid w:val="006A0FB2"/>
    <w:rsid w:val="006B32E1"/>
    <w:rsid w:val="006E69BA"/>
    <w:rsid w:val="006F69FB"/>
    <w:rsid w:val="00713FBB"/>
    <w:rsid w:val="007324A1"/>
    <w:rsid w:val="0074539C"/>
    <w:rsid w:val="00752092"/>
    <w:rsid w:val="007533E7"/>
    <w:rsid w:val="00756894"/>
    <w:rsid w:val="0076259E"/>
    <w:rsid w:val="0078522A"/>
    <w:rsid w:val="00794556"/>
    <w:rsid w:val="007A0AB5"/>
    <w:rsid w:val="007A1E3D"/>
    <w:rsid w:val="007D5F45"/>
    <w:rsid w:val="00800A8D"/>
    <w:rsid w:val="00806929"/>
    <w:rsid w:val="00816D52"/>
    <w:rsid w:val="00823BAE"/>
    <w:rsid w:val="00835815"/>
    <w:rsid w:val="00841941"/>
    <w:rsid w:val="0084668A"/>
    <w:rsid w:val="008650C4"/>
    <w:rsid w:val="00866ACE"/>
    <w:rsid w:val="008C2104"/>
    <w:rsid w:val="008E3934"/>
    <w:rsid w:val="009031ED"/>
    <w:rsid w:val="00903F66"/>
    <w:rsid w:val="00935CE1"/>
    <w:rsid w:val="00937F6D"/>
    <w:rsid w:val="00941DAC"/>
    <w:rsid w:val="00945199"/>
    <w:rsid w:val="00996DAF"/>
    <w:rsid w:val="0099750D"/>
    <w:rsid w:val="009B2E1F"/>
    <w:rsid w:val="009D0895"/>
    <w:rsid w:val="009D2C41"/>
    <w:rsid w:val="009D342F"/>
    <w:rsid w:val="00A02CB7"/>
    <w:rsid w:val="00A16F1A"/>
    <w:rsid w:val="00A279C1"/>
    <w:rsid w:val="00A46B16"/>
    <w:rsid w:val="00AA06A2"/>
    <w:rsid w:val="00AC3B89"/>
    <w:rsid w:val="00AC4382"/>
    <w:rsid w:val="00AD6FCE"/>
    <w:rsid w:val="00AE035E"/>
    <w:rsid w:val="00AE5634"/>
    <w:rsid w:val="00B05E4A"/>
    <w:rsid w:val="00B06646"/>
    <w:rsid w:val="00B0733C"/>
    <w:rsid w:val="00B33664"/>
    <w:rsid w:val="00B411BC"/>
    <w:rsid w:val="00B55F58"/>
    <w:rsid w:val="00B630C9"/>
    <w:rsid w:val="00B80D6F"/>
    <w:rsid w:val="00B94797"/>
    <w:rsid w:val="00BB48B7"/>
    <w:rsid w:val="00BC10A2"/>
    <w:rsid w:val="00C01E45"/>
    <w:rsid w:val="00C03662"/>
    <w:rsid w:val="00C04A2F"/>
    <w:rsid w:val="00C14B3F"/>
    <w:rsid w:val="00C46D5B"/>
    <w:rsid w:val="00C47A83"/>
    <w:rsid w:val="00C52716"/>
    <w:rsid w:val="00C72B94"/>
    <w:rsid w:val="00C97A65"/>
    <w:rsid w:val="00CA31C5"/>
    <w:rsid w:val="00CA6C87"/>
    <w:rsid w:val="00CB2FF1"/>
    <w:rsid w:val="00CC5CF5"/>
    <w:rsid w:val="00D01C86"/>
    <w:rsid w:val="00D0356B"/>
    <w:rsid w:val="00D062A8"/>
    <w:rsid w:val="00D145EA"/>
    <w:rsid w:val="00D256FE"/>
    <w:rsid w:val="00D30528"/>
    <w:rsid w:val="00D409E5"/>
    <w:rsid w:val="00D604F8"/>
    <w:rsid w:val="00D677B7"/>
    <w:rsid w:val="00D84CE4"/>
    <w:rsid w:val="00D94380"/>
    <w:rsid w:val="00DB2B0F"/>
    <w:rsid w:val="00DB2B8A"/>
    <w:rsid w:val="00DC6E76"/>
    <w:rsid w:val="00E009AC"/>
    <w:rsid w:val="00E2798D"/>
    <w:rsid w:val="00E337E9"/>
    <w:rsid w:val="00E56A91"/>
    <w:rsid w:val="00E727E3"/>
    <w:rsid w:val="00E76C17"/>
    <w:rsid w:val="00EB1494"/>
    <w:rsid w:val="00EB594F"/>
    <w:rsid w:val="00EE2AC1"/>
    <w:rsid w:val="00EF6D02"/>
    <w:rsid w:val="00F0753C"/>
    <w:rsid w:val="00F30987"/>
    <w:rsid w:val="00F3171A"/>
    <w:rsid w:val="00F50E6A"/>
    <w:rsid w:val="00F5293A"/>
    <w:rsid w:val="00F91BDA"/>
    <w:rsid w:val="00F95535"/>
    <w:rsid w:val="00FB0881"/>
    <w:rsid w:val="00FD7D2D"/>
    <w:rsid w:val="00FF39AB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C3663C-1CDF-407D-8541-8A22E848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92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F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16F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0E6AA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309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098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309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0987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816D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6D5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12CB6"/>
    <w:pPr>
      <w:spacing w:after="0" w:line="240" w:lineRule="auto"/>
    </w:pPr>
  </w:style>
  <w:style w:type="paragraph" w:customStyle="1" w:styleId="ab">
    <w:name w:val="Таблицы (моноширинный)"/>
    <w:basedOn w:val="a"/>
    <w:next w:val="a"/>
    <w:rsid w:val="005201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rsid w:val="00520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62303-CD23-432F-A480-E1FCC9CD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8</Pages>
  <Words>2201</Words>
  <Characters>12549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45</cp:revision>
  <cp:lastPrinted>2024-07-29T13:13:00Z</cp:lastPrinted>
  <dcterms:created xsi:type="dcterms:W3CDTF">2021-09-01T11:46:00Z</dcterms:created>
  <dcterms:modified xsi:type="dcterms:W3CDTF">2024-08-05T07:33:00Z</dcterms:modified>
</cp:coreProperties>
</file>